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63F48" w14:textId="6E1C70C9" w:rsidR="00FB4FE7" w:rsidRDefault="007E0871" w:rsidP="00FB4FE7">
      <w:pPr>
        <w:widowControl w:val="0"/>
        <w:tabs>
          <w:tab w:val="left" w:pos="-1826"/>
          <w:tab w:val="left" w:pos="2"/>
          <w:tab w:val="left" w:pos="1006"/>
          <w:tab w:val="left" w:pos="1404"/>
          <w:tab w:val="left" w:pos="2140"/>
          <w:tab w:val="left" w:pos="3274"/>
          <w:tab w:val="left" w:pos="4408"/>
          <w:tab w:val="left" w:pos="5542"/>
          <w:tab w:val="left" w:pos="6676"/>
        </w:tabs>
        <w:autoSpaceDE w:val="0"/>
        <w:autoSpaceDN w:val="0"/>
        <w:adjustRightInd w:val="0"/>
        <w:spacing w:after="0" w:line="240" w:lineRule="auto"/>
        <w:jc w:val="center"/>
        <w:rPr>
          <w:rFonts w:ascii="Arial" w:eastAsia="Times New Roman" w:hAnsi="Arial" w:cs="Arial"/>
          <w:b/>
          <w:bCs/>
          <w:sz w:val="32"/>
          <w:szCs w:val="32"/>
          <w:lang w:eastAsia="nl-NL"/>
        </w:rPr>
      </w:pPr>
      <w:r>
        <w:rPr>
          <w:rFonts w:ascii="Arial" w:eastAsia="Times New Roman" w:hAnsi="Arial" w:cs="Arial"/>
          <w:b/>
          <w:bCs/>
          <w:sz w:val="32"/>
          <w:szCs w:val="32"/>
          <w:lang w:eastAsia="nl-NL"/>
        </w:rPr>
        <w:t xml:space="preserve">Verkort </w:t>
      </w:r>
      <w:r w:rsidR="007F001F">
        <w:rPr>
          <w:rFonts w:ascii="Arial" w:eastAsia="Times New Roman" w:hAnsi="Arial" w:cs="Arial"/>
          <w:b/>
          <w:bCs/>
          <w:sz w:val="32"/>
          <w:szCs w:val="32"/>
          <w:lang w:eastAsia="nl-NL"/>
        </w:rPr>
        <w:t>r</w:t>
      </w:r>
      <w:r w:rsidRPr="00257B72">
        <w:rPr>
          <w:rFonts w:ascii="Arial" w:eastAsia="Times New Roman" w:hAnsi="Arial" w:cs="Arial"/>
          <w:b/>
          <w:bCs/>
          <w:sz w:val="32"/>
          <w:szCs w:val="32"/>
          <w:lang w:eastAsia="nl-NL"/>
        </w:rPr>
        <w:t xml:space="preserve">eglement </w:t>
      </w:r>
      <w:r w:rsidR="001716B6">
        <w:rPr>
          <w:rFonts w:ascii="Arial" w:eastAsia="Times New Roman" w:hAnsi="Arial" w:cs="Arial"/>
          <w:b/>
          <w:bCs/>
          <w:sz w:val="32"/>
          <w:szCs w:val="32"/>
          <w:lang w:eastAsia="nl-NL"/>
        </w:rPr>
        <w:t>BC</w:t>
      </w:r>
      <w:r w:rsidRPr="00257B72">
        <w:rPr>
          <w:rFonts w:ascii="Arial" w:eastAsia="Times New Roman" w:hAnsi="Arial" w:cs="Arial"/>
          <w:b/>
          <w:bCs/>
          <w:sz w:val="32"/>
          <w:szCs w:val="32"/>
          <w:lang w:eastAsia="nl-NL"/>
        </w:rPr>
        <w:t xml:space="preserve"> Klaver Elf </w:t>
      </w:r>
      <w:r w:rsidR="001716B6">
        <w:rPr>
          <w:rFonts w:ascii="Arial" w:eastAsia="Times New Roman" w:hAnsi="Arial" w:cs="Arial"/>
          <w:b/>
          <w:bCs/>
          <w:sz w:val="32"/>
          <w:szCs w:val="32"/>
          <w:lang w:eastAsia="nl-NL"/>
        </w:rPr>
        <w:t xml:space="preserve"> 202</w:t>
      </w:r>
      <w:r w:rsidR="00216C5F">
        <w:rPr>
          <w:rFonts w:ascii="Arial" w:eastAsia="Times New Roman" w:hAnsi="Arial" w:cs="Arial"/>
          <w:b/>
          <w:bCs/>
          <w:sz w:val="32"/>
          <w:szCs w:val="32"/>
          <w:lang w:eastAsia="nl-NL"/>
        </w:rPr>
        <w:t>6</w:t>
      </w:r>
    </w:p>
    <w:p w14:paraId="019C98F8" w14:textId="1F146DC7" w:rsidR="007E0871" w:rsidRPr="00257B72" w:rsidRDefault="00FB4FE7" w:rsidP="001716B6">
      <w:pPr>
        <w:widowControl w:val="0"/>
        <w:tabs>
          <w:tab w:val="left" w:pos="-1826"/>
          <w:tab w:val="left" w:pos="2"/>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32"/>
          <w:szCs w:val="32"/>
          <w:lang w:eastAsia="nl-NL"/>
        </w:rPr>
      </w:pPr>
      <w:r>
        <w:rPr>
          <w:rFonts w:ascii="Arial" w:eastAsia="Times New Roman" w:hAnsi="Arial" w:cs="Arial"/>
          <w:b/>
          <w:bCs/>
          <w:sz w:val="32"/>
          <w:szCs w:val="32"/>
          <w:lang w:eastAsia="nl-NL"/>
        </w:rPr>
        <w:t>Belangrijkste elementen uit het huishoudelijk reglement, wedstrijdreglement en competitiereglement</w:t>
      </w:r>
      <w:r w:rsidR="007E0871">
        <w:rPr>
          <w:rFonts w:ascii="Arial" w:eastAsia="Times New Roman" w:hAnsi="Arial" w:cs="Arial"/>
          <w:b/>
          <w:bCs/>
          <w:sz w:val="32"/>
          <w:szCs w:val="32"/>
          <w:lang w:eastAsia="nl-NL"/>
        </w:rPr>
        <w:br/>
      </w:r>
    </w:p>
    <w:p w14:paraId="6FA51544"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2B2DD43B" w14:textId="37DB4241" w:rsidR="007E0871" w:rsidRPr="008003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sidRPr="0080037A">
        <w:rPr>
          <w:rFonts w:ascii="Arial" w:eastAsia="Times New Roman" w:hAnsi="Arial" w:cs="Arial"/>
          <w:bCs/>
          <w:sz w:val="24"/>
          <w:szCs w:val="24"/>
          <w:lang w:eastAsia="nl-NL"/>
        </w:rPr>
        <w:t xml:space="preserve">BC Klaver Elf heeft </w:t>
      </w:r>
      <w:r w:rsidR="00E301C6" w:rsidRPr="0080037A">
        <w:rPr>
          <w:rFonts w:ascii="Arial" w:eastAsia="Times New Roman" w:hAnsi="Arial" w:cs="Arial"/>
          <w:bCs/>
          <w:sz w:val="24"/>
          <w:szCs w:val="24"/>
          <w:lang w:eastAsia="nl-NL"/>
        </w:rPr>
        <w:t>twee</w:t>
      </w:r>
      <w:r w:rsidRPr="0080037A">
        <w:rPr>
          <w:rFonts w:ascii="Arial" w:eastAsia="Times New Roman" w:hAnsi="Arial" w:cs="Arial"/>
          <w:bCs/>
          <w:sz w:val="24"/>
          <w:szCs w:val="24"/>
          <w:lang w:eastAsia="nl-NL"/>
        </w:rPr>
        <w:t xml:space="preserve"> spelmomenten, woensdagmiddag (womi) en  donderdagavond (doav).</w:t>
      </w:r>
    </w:p>
    <w:p w14:paraId="423F879C" w14:textId="7F59BFAC" w:rsidR="00706A96" w:rsidRDefault="00706A96"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Pr>
          <w:rFonts w:ascii="Arial" w:eastAsia="Times New Roman" w:hAnsi="Arial" w:cs="Arial"/>
          <w:bCs/>
          <w:sz w:val="24"/>
          <w:szCs w:val="24"/>
          <w:lang w:eastAsia="nl-NL"/>
        </w:rPr>
        <w:t>Womi en doav hebben een eigen programma en eigen reglementen.</w:t>
      </w:r>
    </w:p>
    <w:p w14:paraId="112022BA" w14:textId="560D52BA" w:rsidR="007E0871" w:rsidRPr="008003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sz w:val="24"/>
          <w:szCs w:val="24"/>
          <w:lang w:eastAsia="nl-NL"/>
        </w:rPr>
      </w:pPr>
      <w:r w:rsidRPr="0080037A">
        <w:rPr>
          <w:rFonts w:ascii="Arial" w:eastAsia="Times New Roman" w:hAnsi="Arial" w:cs="Arial"/>
          <w:bCs/>
          <w:sz w:val="24"/>
          <w:szCs w:val="24"/>
          <w:lang w:eastAsia="nl-NL"/>
        </w:rPr>
        <w:t>Leden van BC Klaver Elf kunnen zowel op woensdag als donderdag spelen indien tijdig aangemeld bij de wedstrijdleider.</w:t>
      </w:r>
      <w:r w:rsidR="00FB4FE7">
        <w:rPr>
          <w:rFonts w:ascii="Arial" w:eastAsia="Times New Roman" w:hAnsi="Arial" w:cs="Arial"/>
          <w:bCs/>
          <w:sz w:val="24"/>
          <w:szCs w:val="24"/>
          <w:lang w:eastAsia="nl-NL"/>
        </w:rPr>
        <w:t xml:space="preserve"> Paren van de doav mogen alleen </w:t>
      </w:r>
      <w:r w:rsidR="00706A96">
        <w:rPr>
          <w:rFonts w:ascii="Arial" w:eastAsia="Times New Roman" w:hAnsi="Arial" w:cs="Arial"/>
          <w:bCs/>
          <w:sz w:val="24"/>
          <w:szCs w:val="24"/>
          <w:lang w:eastAsia="nl-NL"/>
        </w:rPr>
        <w:t xml:space="preserve">aan de </w:t>
      </w:r>
      <w:r w:rsidR="00FB4FE7">
        <w:rPr>
          <w:rFonts w:ascii="Arial" w:eastAsia="Times New Roman" w:hAnsi="Arial" w:cs="Arial"/>
          <w:bCs/>
          <w:sz w:val="24"/>
          <w:szCs w:val="24"/>
          <w:lang w:eastAsia="nl-NL"/>
        </w:rPr>
        <w:t xml:space="preserve"> womi competitie meedoen als zo’n paar niet te sterk is</w:t>
      </w:r>
      <w:r w:rsidR="00706A96">
        <w:rPr>
          <w:rFonts w:ascii="Arial" w:eastAsia="Times New Roman" w:hAnsi="Arial" w:cs="Arial"/>
          <w:bCs/>
          <w:sz w:val="24"/>
          <w:szCs w:val="24"/>
          <w:lang w:eastAsia="nl-NL"/>
        </w:rPr>
        <w:t xml:space="preserve"> (hooguit 2</w:t>
      </w:r>
      <w:r w:rsidR="00706A96" w:rsidRPr="00706A96">
        <w:rPr>
          <w:rFonts w:ascii="Arial" w:eastAsia="Times New Roman" w:hAnsi="Arial" w:cs="Arial"/>
          <w:bCs/>
          <w:sz w:val="24"/>
          <w:szCs w:val="24"/>
          <w:vertAlign w:val="superscript"/>
          <w:lang w:eastAsia="nl-NL"/>
        </w:rPr>
        <w:t>de</w:t>
      </w:r>
      <w:r w:rsidR="00706A96">
        <w:rPr>
          <w:rFonts w:ascii="Arial" w:eastAsia="Times New Roman" w:hAnsi="Arial" w:cs="Arial"/>
          <w:bCs/>
          <w:sz w:val="24"/>
          <w:szCs w:val="24"/>
          <w:lang w:eastAsia="nl-NL"/>
        </w:rPr>
        <w:t xml:space="preserve"> klasse)</w:t>
      </w:r>
      <w:r w:rsidR="00FB4FE7">
        <w:rPr>
          <w:rFonts w:ascii="Arial" w:eastAsia="Times New Roman" w:hAnsi="Arial" w:cs="Arial"/>
          <w:bCs/>
          <w:sz w:val="24"/>
          <w:szCs w:val="24"/>
          <w:lang w:eastAsia="nl-NL"/>
        </w:rPr>
        <w:t>. Ze zijn wel welkom als ze invallen.</w:t>
      </w:r>
    </w:p>
    <w:p w14:paraId="18E0FE95" w14:textId="77777777" w:rsidR="007E0871" w:rsidRPr="008003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left="-1826"/>
        <w:rPr>
          <w:rFonts w:ascii="Arial" w:eastAsia="Times New Roman" w:hAnsi="Arial" w:cs="Arial"/>
          <w:bCs/>
          <w:sz w:val="24"/>
          <w:szCs w:val="24"/>
          <w:lang w:eastAsia="nl-NL"/>
        </w:rPr>
      </w:pPr>
    </w:p>
    <w:p w14:paraId="0A9358C6" w14:textId="2BDEC69C" w:rsid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color w:val="FF0000"/>
          <w:sz w:val="20"/>
          <w:szCs w:val="20"/>
          <w:lang w:eastAsia="nl-NL"/>
        </w:rPr>
      </w:pPr>
      <w:r w:rsidRPr="0080037A">
        <w:rPr>
          <w:rFonts w:ascii="Arial" w:eastAsia="Times New Roman" w:hAnsi="Arial" w:cs="Arial"/>
          <w:bCs/>
          <w:sz w:val="24"/>
          <w:szCs w:val="24"/>
          <w:lang w:eastAsia="nl-NL"/>
        </w:rPr>
        <w:t xml:space="preserve">Voorliggend reglement betreft de </w:t>
      </w:r>
      <w:r w:rsidR="00FB4FE7">
        <w:rPr>
          <w:rFonts w:ascii="Arial" w:eastAsia="Times New Roman" w:hAnsi="Arial" w:cs="Arial"/>
          <w:bCs/>
          <w:sz w:val="24"/>
          <w:szCs w:val="24"/>
          <w:lang w:eastAsia="nl-NL"/>
        </w:rPr>
        <w:t>zittingen</w:t>
      </w:r>
      <w:r w:rsidRPr="0080037A">
        <w:rPr>
          <w:rFonts w:ascii="Arial" w:eastAsia="Times New Roman" w:hAnsi="Arial" w:cs="Arial"/>
          <w:bCs/>
          <w:sz w:val="24"/>
          <w:szCs w:val="24"/>
          <w:lang w:eastAsia="nl-NL"/>
        </w:rPr>
        <w:t xml:space="preserve"> op</w:t>
      </w:r>
      <w:r w:rsidRPr="007E0871">
        <w:rPr>
          <w:rFonts w:ascii="Arial" w:eastAsia="Times New Roman" w:hAnsi="Arial" w:cs="Arial"/>
          <w:bCs/>
          <w:sz w:val="20"/>
          <w:szCs w:val="20"/>
          <w:lang w:eastAsia="nl-NL"/>
        </w:rPr>
        <w:t xml:space="preserve"> </w:t>
      </w:r>
      <w:r w:rsidRPr="007E0871">
        <w:rPr>
          <w:rFonts w:ascii="Arial" w:eastAsia="Times New Roman" w:hAnsi="Arial" w:cs="Arial"/>
          <w:bCs/>
          <w:color w:val="FF0000"/>
          <w:sz w:val="28"/>
          <w:szCs w:val="28"/>
          <w:lang w:eastAsia="nl-NL"/>
        </w:rPr>
        <w:t>donderdag avond</w:t>
      </w:r>
      <w:r w:rsidRPr="007E0871">
        <w:rPr>
          <w:rFonts w:ascii="Arial" w:eastAsia="Times New Roman" w:hAnsi="Arial" w:cs="Arial"/>
          <w:bCs/>
          <w:color w:val="FF0000"/>
          <w:sz w:val="20"/>
          <w:szCs w:val="20"/>
          <w:lang w:eastAsia="nl-NL"/>
        </w:rPr>
        <w:t>.</w:t>
      </w:r>
    </w:p>
    <w:p w14:paraId="17006BD4" w14:textId="77777777" w:rsidR="0080037A" w:rsidRPr="007E0871" w:rsidRDefault="0080037A"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Cs/>
          <w:color w:val="FF0000"/>
          <w:sz w:val="20"/>
          <w:szCs w:val="20"/>
          <w:lang w:eastAsia="nl-NL"/>
        </w:rPr>
      </w:pPr>
    </w:p>
    <w:p w14:paraId="51C151B6"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Cs/>
          <w:color w:val="FF0000"/>
          <w:sz w:val="20"/>
          <w:szCs w:val="20"/>
          <w:lang w:eastAsia="nl-NL"/>
        </w:rPr>
      </w:pPr>
    </w:p>
    <w:p w14:paraId="238DE2D8" w14:textId="348E91FE" w:rsidR="0080037A" w:rsidRP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r w:rsidRPr="0080037A">
        <w:rPr>
          <w:rFonts w:ascii="Arial" w:eastAsia="Times New Roman" w:hAnsi="Arial" w:cs="Arial"/>
          <w:b/>
          <w:bCs/>
          <w:sz w:val="28"/>
          <w:szCs w:val="28"/>
          <w:lang w:eastAsia="nl-NL"/>
        </w:rPr>
        <w:t>Algemeen:</w:t>
      </w:r>
    </w:p>
    <w:p w14:paraId="3F2966A1" w14:textId="77777777"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376D64F0" w14:textId="68CB42A6"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bookmarkStart w:id="0" w:name="_Hlk159340935"/>
      <w:r>
        <w:rPr>
          <w:rFonts w:ascii="Arial" w:eastAsia="Times New Roman" w:hAnsi="Arial" w:cs="Arial"/>
          <w:sz w:val="24"/>
          <w:szCs w:val="24"/>
          <w:lang w:eastAsia="nl-NL"/>
        </w:rPr>
        <w:t>Op alle wedstrijden zijn de “Spelregels voor Wedstrijdbridge” en het “Wedstrijdreglement” van de NBB van toepassing, tenzij in dit reglement anders is bepaald.</w:t>
      </w:r>
    </w:p>
    <w:p w14:paraId="4AFC6552" w14:textId="754ACF3D" w:rsidR="0080037A" w:rsidRDefault="0080037A"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De belangrijkste spelregel staat vermeld in artikel 74:</w:t>
      </w:r>
    </w:p>
    <w:p w14:paraId="7DD6EA7F" w14:textId="40733A7B" w:rsidR="0080037A" w:rsidRPr="007F001F"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FF0000"/>
          <w:sz w:val="28"/>
          <w:szCs w:val="28"/>
          <w:lang w:eastAsia="nl-NL"/>
        </w:rPr>
      </w:pPr>
      <w:r w:rsidRPr="00147E1B">
        <w:rPr>
          <w:rFonts w:ascii="Arial" w:eastAsia="Times New Roman" w:hAnsi="Arial" w:cs="Arial"/>
          <w:i/>
          <w:iCs/>
          <w:sz w:val="24"/>
          <w:szCs w:val="24"/>
          <w:lang w:eastAsia="nl-NL"/>
        </w:rPr>
        <w:t>Een speler behoort zorgvuldig iedere opmerking of handeling te vermijden die ergernis of verlegenheid zou kunnen veroorzaken bij een andere speler of het genoegen van het spel zou kunnen verstoren.</w:t>
      </w:r>
      <w:r w:rsidRPr="00147E1B">
        <w:rPr>
          <w:rFonts w:ascii="Arial" w:eastAsia="Times New Roman" w:hAnsi="Arial" w:cs="Arial"/>
          <w:i/>
          <w:iCs/>
          <w:sz w:val="24"/>
          <w:szCs w:val="24"/>
          <w:lang w:eastAsia="nl-NL"/>
        </w:rPr>
        <w:br/>
      </w:r>
      <w:r w:rsidRPr="007F001F">
        <w:rPr>
          <w:rFonts w:ascii="Arial" w:eastAsia="Times New Roman" w:hAnsi="Arial" w:cs="Arial"/>
          <w:color w:val="FF0000"/>
          <w:sz w:val="28"/>
          <w:szCs w:val="28"/>
          <w:lang w:eastAsia="nl-NL"/>
        </w:rPr>
        <w:t>Ofwel: iedere speler moet kunnen terugkijken op een plezierige bridgewedstrijd (ongeacht de uitslag).</w:t>
      </w:r>
    </w:p>
    <w:p w14:paraId="26DCA1BE" w14:textId="77777777" w:rsidR="00140C3C"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FF0000"/>
          <w:sz w:val="24"/>
          <w:szCs w:val="24"/>
          <w:lang w:eastAsia="nl-NL"/>
        </w:rPr>
      </w:pPr>
    </w:p>
    <w:p w14:paraId="1DDC37D6" w14:textId="4E70F540" w:rsidR="00140C3C" w:rsidRPr="0079064F" w:rsidRDefault="00140C3C"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4"/>
          <w:szCs w:val="24"/>
          <w:lang w:eastAsia="nl-NL"/>
        </w:rPr>
      </w:pPr>
      <w:r w:rsidRPr="0079064F">
        <w:rPr>
          <w:rFonts w:ascii="Arial" w:eastAsia="Times New Roman" w:hAnsi="Arial" w:cs="Arial"/>
          <w:b/>
          <w:bCs/>
          <w:sz w:val="24"/>
          <w:szCs w:val="24"/>
          <w:lang w:eastAsia="nl-NL"/>
        </w:rPr>
        <w:t>Verder</w:t>
      </w:r>
      <w:r w:rsidR="00ED7A42" w:rsidRPr="0079064F">
        <w:rPr>
          <w:rFonts w:ascii="Arial" w:eastAsia="Times New Roman" w:hAnsi="Arial" w:cs="Arial"/>
          <w:b/>
          <w:bCs/>
          <w:sz w:val="24"/>
          <w:szCs w:val="24"/>
          <w:lang w:eastAsia="nl-NL"/>
        </w:rPr>
        <w:t>:</w:t>
      </w:r>
    </w:p>
    <w:p w14:paraId="10D04887" w14:textId="2B753B99" w:rsidR="00ED7A42"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Schudden</w:t>
      </w:r>
      <w:r>
        <w:rPr>
          <w:rFonts w:ascii="Arial" w:eastAsia="Times New Roman" w:hAnsi="Arial" w:cs="Arial"/>
          <w:sz w:val="24"/>
          <w:szCs w:val="24"/>
          <w:lang w:eastAsia="nl-NL"/>
        </w:rPr>
        <w:t xml:space="preserve">. </w:t>
      </w:r>
      <w:r w:rsidR="00ED7A42">
        <w:rPr>
          <w:rFonts w:ascii="Arial" w:eastAsia="Times New Roman" w:hAnsi="Arial" w:cs="Arial"/>
          <w:sz w:val="24"/>
          <w:szCs w:val="24"/>
          <w:lang w:eastAsia="nl-NL"/>
        </w:rPr>
        <w:t>De kaarten moeten worden geschud in aanwezigheid van minstens één tegenspeler.</w:t>
      </w:r>
    </w:p>
    <w:p w14:paraId="48723281" w14:textId="6753DD93" w:rsidR="00ED7A42" w:rsidRDefault="00ED7A42"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Rondpas</w:t>
      </w:r>
      <w:r>
        <w:rPr>
          <w:rFonts w:ascii="Arial" w:eastAsia="Times New Roman" w:hAnsi="Arial" w:cs="Arial"/>
          <w:sz w:val="24"/>
          <w:szCs w:val="24"/>
          <w:lang w:eastAsia="nl-NL"/>
        </w:rPr>
        <w:t>: Niet opnieuw schudden. Er kunnen spelers zijn die wel zouden openen.</w:t>
      </w:r>
    </w:p>
    <w:p w14:paraId="17BDFDEC" w14:textId="45C41904" w:rsidR="00ED7A42" w:rsidRDefault="00ED7A42"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Einde ronde</w:t>
      </w:r>
      <w:r>
        <w:rPr>
          <w:rFonts w:ascii="Arial" w:eastAsia="Times New Roman" w:hAnsi="Arial" w:cs="Arial"/>
          <w:sz w:val="24"/>
          <w:szCs w:val="24"/>
          <w:lang w:eastAsia="nl-NL"/>
        </w:rPr>
        <w:t>: je mag de tafel pas verlaten als toestemming is gegeven om te wisselen.</w:t>
      </w:r>
    </w:p>
    <w:p w14:paraId="11164D9C" w14:textId="2D26DCA7" w:rsidR="00BD193E" w:rsidRPr="00BD193E" w:rsidRDefault="00BD193E" w:rsidP="00BD193E">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r w:rsidRPr="00E1377A">
        <w:rPr>
          <w:rFonts w:ascii="Arial" w:eastAsia="Times New Roman" w:hAnsi="Arial" w:cs="Arial"/>
          <w:b/>
          <w:bCs/>
          <w:sz w:val="24"/>
          <w:szCs w:val="24"/>
          <w:lang w:eastAsia="nl-NL"/>
        </w:rPr>
        <w:t>De klok</w:t>
      </w:r>
      <w:r w:rsidRPr="00BD193E">
        <w:rPr>
          <w:rFonts w:ascii="Arial" w:eastAsia="Times New Roman" w:hAnsi="Arial" w:cs="Arial"/>
          <w:sz w:val="24"/>
          <w:szCs w:val="24"/>
          <w:lang w:eastAsia="nl-NL"/>
        </w:rPr>
        <w:t>: voor clubbridge geldt in de regel een speeltijd van 30 minuten voor 4 spellen.</w:t>
      </w:r>
    </w:p>
    <w:p w14:paraId="36141A4A" w14:textId="77777777" w:rsidR="00BD193E" w:rsidRDefault="00BD193E"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D</w:t>
      </w:r>
      <w:r w:rsidR="00ED7A42" w:rsidRPr="00E1377A">
        <w:rPr>
          <w:rFonts w:ascii="Arial" w:eastAsia="Times New Roman" w:hAnsi="Arial" w:cs="Arial"/>
          <w:b/>
          <w:bCs/>
          <w:sz w:val="24"/>
          <w:szCs w:val="24"/>
          <w:lang w:eastAsia="nl-NL"/>
        </w:rPr>
        <w:t>oorspelen</w:t>
      </w:r>
      <w:r w:rsidR="00ED7A42">
        <w:rPr>
          <w:rFonts w:ascii="Arial" w:eastAsia="Times New Roman" w:hAnsi="Arial" w:cs="Arial"/>
          <w:sz w:val="24"/>
          <w:szCs w:val="24"/>
          <w:lang w:eastAsia="nl-NL"/>
        </w:rPr>
        <w:t xml:space="preserve"> terwijl de volgende ronde al begonnen is: </w:t>
      </w:r>
      <w:r w:rsidR="00ED7A42">
        <w:rPr>
          <w:rFonts w:ascii="Arial" w:eastAsia="Times New Roman" w:hAnsi="Arial" w:cs="Arial"/>
          <w:sz w:val="24"/>
          <w:szCs w:val="24"/>
          <w:lang w:eastAsia="nl-NL"/>
        </w:rPr>
        <w:br/>
        <w:t>Redenen kunnen zijn: arbitrage die veel tijd heeft gekost, later begonnen aan de ronde (zonder schuld), ………</w:t>
      </w:r>
      <w:r w:rsidR="00ED7A42">
        <w:rPr>
          <w:rFonts w:ascii="Arial" w:eastAsia="Times New Roman" w:hAnsi="Arial" w:cs="Arial"/>
          <w:sz w:val="24"/>
          <w:szCs w:val="24"/>
          <w:lang w:eastAsia="nl-NL"/>
        </w:rPr>
        <w:br/>
        <w:t>geen reden: te lang nakaarten.</w:t>
      </w:r>
      <w:r>
        <w:rPr>
          <w:rFonts w:ascii="Arial" w:eastAsia="Times New Roman" w:hAnsi="Arial" w:cs="Arial"/>
          <w:sz w:val="24"/>
          <w:szCs w:val="24"/>
          <w:lang w:eastAsia="nl-NL"/>
        </w:rPr>
        <w:br/>
        <w:t>Als er geen aanvaardbare reden is, krijgen de beide paren een waarschuwing.</w:t>
      </w:r>
      <w:r>
        <w:rPr>
          <w:rFonts w:ascii="Arial" w:eastAsia="Times New Roman" w:hAnsi="Arial" w:cs="Arial"/>
          <w:sz w:val="24"/>
          <w:szCs w:val="24"/>
          <w:lang w:eastAsia="nl-NL"/>
        </w:rPr>
        <w:br/>
        <w:t>Mogelijkerwijze krijgt één van de paren een waarschuwing.</w:t>
      </w:r>
      <w:r>
        <w:rPr>
          <w:rFonts w:ascii="Arial" w:eastAsia="Times New Roman" w:hAnsi="Arial" w:cs="Arial"/>
          <w:sz w:val="24"/>
          <w:szCs w:val="24"/>
          <w:lang w:eastAsia="nl-NL"/>
        </w:rPr>
        <w:br/>
        <w:t xml:space="preserve">Elke club bepaalt zelf de wijze waarop met tijd wordt omgegaan. </w:t>
      </w:r>
    </w:p>
    <w:p w14:paraId="235CA3B5" w14:textId="763A07AD" w:rsidR="00ED7A42" w:rsidRDefault="00B52AF1"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Arbitrage</w:t>
      </w:r>
      <w:r>
        <w:rPr>
          <w:rFonts w:ascii="Arial" w:eastAsia="Times New Roman" w:hAnsi="Arial" w:cs="Arial"/>
          <w:sz w:val="24"/>
          <w:szCs w:val="24"/>
          <w:lang w:eastAsia="nl-NL"/>
        </w:rPr>
        <w:t xml:space="preserve">: de arbiter wordt geraadpleegd bij elke vermeende onregelmatigheid. De arbiter probeert </w:t>
      </w:r>
      <w:r w:rsidR="00E1377A">
        <w:rPr>
          <w:rFonts w:ascii="Arial" w:eastAsia="Times New Roman" w:hAnsi="Arial" w:cs="Arial"/>
          <w:sz w:val="24"/>
          <w:szCs w:val="24"/>
          <w:lang w:eastAsia="nl-NL"/>
        </w:rPr>
        <w:t>het spel in rechte banen te leiden. Hij is er niet om straffen uit te delen.</w:t>
      </w:r>
    </w:p>
    <w:p w14:paraId="22D37FC8" w14:textId="468874F4"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b/>
          <w:bCs/>
          <w:sz w:val="24"/>
          <w:szCs w:val="24"/>
          <w:lang w:eastAsia="nl-NL"/>
        </w:rPr>
        <w:t>Alerteren</w:t>
      </w:r>
      <w:r>
        <w:rPr>
          <w:rFonts w:ascii="Arial" w:eastAsia="Times New Roman" w:hAnsi="Arial" w:cs="Arial"/>
          <w:sz w:val="24"/>
          <w:szCs w:val="24"/>
          <w:lang w:eastAsia="nl-NL"/>
        </w:rPr>
        <w:t xml:space="preserve">: hoofdregel: je moet elke bieding van partner, waarvan je kunt </w:t>
      </w:r>
      <w:r>
        <w:rPr>
          <w:rFonts w:ascii="Arial" w:eastAsia="Times New Roman" w:hAnsi="Arial" w:cs="Arial"/>
          <w:sz w:val="24"/>
          <w:szCs w:val="24"/>
          <w:lang w:eastAsia="nl-NL"/>
        </w:rPr>
        <w:lastRenderedPageBreak/>
        <w:t>vermoeden dat de tegenstanders de betekenis niet weten, alerteren.</w:t>
      </w:r>
    </w:p>
    <w:p w14:paraId="7D424E98" w14:textId="1AC7789C"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Systeemkaart</w:t>
      </w:r>
      <w:r w:rsidRPr="00E1377A">
        <w:rPr>
          <w:rFonts w:ascii="Arial" w:eastAsia="Times New Roman" w:hAnsi="Arial" w:cs="Arial"/>
          <w:sz w:val="24"/>
          <w:szCs w:val="24"/>
          <w:lang w:eastAsia="nl-NL"/>
        </w:rPr>
        <w:t>.</w:t>
      </w:r>
      <w:r>
        <w:rPr>
          <w:rFonts w:ascii="Arial" w:eastAsia="Times New Roman" w:hAnsi="Arial" w:cs="Arial"/>
          <w:sz w:val="24"/>
          <w:szCs w:val="24"/>
          <w:lang w:eastAsia="nl-NL"/>
        </w:rPr>
        <w:t xml:space="preserve"> Een systeemkaart is verplicht. (zie verder bij beleid systeemkaarten.</w:t>
      </w:r>
    </w:p>
    <w:p w14:paraId="256EF310" w14:textId="5A672FEE" w:rsidR="00E1377A" w:rsidRDefault="00E1377A"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Uitleg geven</w:t>
      </w:r>
      <w:r w:rsidRPr="00E1377A">
        <w:rPr>
          <w:rFonts w:ascii="Arial" w:eastAsia="Times New Roman" w:hAnsi="Arial" w:cs="Arial"/>
          <w:sz w:val="24"/>
          <w:szCs w:val="24"/>
          <w:lang w:eastAsia="nl-NL"/>
        </w:rPr>
        <w:t>.</w:t>
      </w:r>
      <w:r>
        <w:rPr>
          <w:rFonts w:ascii="Arial" w:eastAsia="Times New Roman" w:hAnsi="Arial" w:cs="Arial"/>
          <w:sz w:val="24"/>
          <w:szCs w:val="24"/>
          <w:lang w:eastAsia="nl-NL"/>
        </w:rPr>
        <w:t xml:space="preserve"> Geef duidelijke uitleg aan de tegenstander als er naar uitleg wordt gevraagd. Let op dat alleen de juiste tegenstander uitleg kan vragen.</w:t>
      </w:r>
      <w:r w:rsidR="00147E1B">
        <w:rPr>
          <w:rFonts w:ascii="Arial" w:eastAsia="Times New Roman" w:hAnsi="Arial" w:cs="Arial"/>
          <w:sz w:val="24"/>
          <w:szCs w:val="24"/>
          <w:lang w:eastAsia="nl-NL"/>
        </w:rPr>
        <w:br/>
        <w:t>Partner van degene die uitleg geeft mag op geen enkele wijze gebruik maken van die uitleg.</w:t>
      </w:r>
    </w:p>
    <w:p w14:paraId="678ACA40" w14:textId="5FAF4576" w:rsidR="00E1377A" w:rsidRDefault="0079064F"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Op tijd</w:t>
      </w:r>
      <w:r w:rsidRPr="0079064F">
        <w:rPr>
          <w:rFonts w:ascii="Arial" w:eastAsia="Times New Roman" w:hAnsi="Arial" w:cs="Arial"/>
          <w:sz w:val="24"/>
          <w:szCs w:val="24"/>
          <w:lang w:eastAsia="nl-NL"/>
        </w:rPr>
        <w:t>.</w:t>
      </w:r>
      <w:r>
        <w:rPr>
          <w:rFonts w:ascii="Arial" w:eastAsia="Times New Roman" w:hAnsi="Arial" w:cs="Arial"/>
          <w:sz w:val="24"/>
          <w:szCs w:val="24"/>
          <w:lang w:eastAsia="nl-NL"/>
        </w:rPr>
        <w:t xml:space="preserve"> Zorg ervoor dat je uiterlijk 10 minuten voor aanvang van de wedstrijd aanwezig bent. </w:t>
      </w:r>
    </w:p>
    <w:p w14:paraId="531B8C30" w14:textId="6368637B" w:rsidR="0079064F" w:rsidRDefault="0079064F" w:rsidP="00ED7A42">
      <w:pPr>
        <w:pStyle w:val="Lijstalinea"/>
        <w:widowControl w:val="0"/>
        <w:numPr>
          <w:ilvl w:val="0"/>
          <w:numId w:val="3"/>
        </w:numPr>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b/>
          <w:bCs/>
          <w:sz w:val="24"/>
          <w:szCs w:val="24"/>
          <w:lang w:eastAsia="nl-NL"/>
        </w:rPr>
        <w:t>Dummy</w:t>
      </w:r>
      <w:r w:rsidRPr="0079064F">
        <w:rPr>
          <w:rFonts w:ascii="Arial" w:eastAsia="Times New Roman" w:hAnsi="Arial" w:cs="Arial"/>
          <w:sz w:val="24"/>
          <w:szCs w:val="24"/>
          <w:lang w:eastAsia="nl-NL"/>
        </w:rPr>
        <w:t>.</w:t>
      </w:r>
      <w:r>
        <w:rPr>
          <w:rFonts w:ascii="Arial" w:eastAsia="Times New Roman" w:hAnsi="Arial" w:cs="Arial"/>
          <w:sz w:val="24"/>
          <w:szCs w:val="24"/>
          <w:lang w:eastAsia="nl-NL"/>
        </w:rPr>
        <w:t xml:space="preserve"> De dummy mag de leider succes wensen voor het afspelen, maar verder moet de dummy tandenknarsend of vol bewondering toezien hoe de leider speelt. Aan tafel mag je alleen maar de kaart spelen die de leider noemt, verder mag je niets laten blijken. Als dummy mag je wel de leider behoeden voor het spelen uit de verkeerde hand of vragen of de leider inderdaad niet kan bekennen.</w:t>
      </w:r>
    </w:p>
    <w:p w14:paraId="4C9FE66B" w14:textId="77777777" w:rsidR="003241CD" w:rsidRDefault="003241CD" w:rsidP="003241CD">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1DFCE101" w14:textId="77777777" w:rsidR="003241CD" w:rsidRPr="003241CD" w:rsidRDefault="003241CD" w:rsidP="003241CD">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54E3B52E" w14:textId="77777777" w:rsidR="003241CD" w:rsidRPr="003241CD" w:rsidRDefault="003241CD" w:rsidP="003241CD">
      <w:pPr>
        <w:contextualSpacing/>
        <w:rPr>
          <w:rFonts w:ascii="Arial" w:hAnsi="Arial" w:cs="Arial"/>
          <w:b/>
          <w:bCs/>
          <w:color w:val="FF0000"/>
          <w:kern w:val="2"/>
          <w:sz w:val="28"/>
          <w:szCs w:val="28"/>
          <w14:ligatures w14:val="standardContextual"/>
        </w:rPr>
      </w:pPr>
      <w:r w:rsidRPr="003241CD">
        <w:rPr>
          <w:rFonts w:ascii="Arial" w:hAnsi="Arial" w:cs="Arial"/>
          <w:b/>
          <w:bCs/>
          <w:color w:val="FF0000"/>
          <w:kern w:val="2"/>
          <w:sz w:val="28"/>
          <w:szCs w:val="28"/>
          <w14:ligatures w14:val="standardContextual"/>
        </w:rPr>
        <w:t>Aantal spellen per zitting: 28, aanvang 19.00u</w:t>
      </w:r>
    </w:p>
    <w:p w14:paraId="6F16695E" w14:textId="77777777" w:rsidR="0080037A" w:rsidRDefault="0080037A"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bookmarkEnd w:id="0"/>
    <w:p w14:paraId="00688C49" w14:textId="31A59C39" w:rsidR="007E0871" w:rsidRPr="007E0871" w:rsidRDefault="007E0871" w:rsidP="0080037A">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sidRPr="007E0871">
        <w:rPr>
          <w:rFonts w:ascii="Arial" w:eastAsia="Times New Roman" w:hAnsi="Arial" w:cs="Arial"/>
          <w:b/>
          <w:bCs/>
          <w:sz w:val="28"/>
          <w:szCs w:val="28"/>
          <w:lang w:eastAsia="nl-NL"/>
        </w:rPr>
        <w:t>Inrichting van de competities</w:t>
      </w:r>
    </w:p>
    <w:p w14:paraId="45DA85D7"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6B4D6138" w14:textId="212D4CA3"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 xml:space="preserve">De TC stelt het programma van speelavonden en competitievorm op en publiceert dit op de NBB-site van Klaver Elf. Aan het begin van elke speelavond wordt bekend gemaakt wie die avond de </w:t>
      </w:r>
      <w:r w:rsidR="00E301C6" w:rsidRPr="00E1377A">
        <w:rPr>
          <w:rFonts w:ascii="Arial" w:eastAsia="Times New Roman" w:hAnsi="Arial" w:cs="Arial"/>
          <w:sz w:val="24"/>
          <w:szCs w:val="24"/>
          <w:lang w:eastAsia="nl-NL"/>
        </w:rPr>
        <w:t>arbiter</w:t>
      </w:r>
      <w:r w:rsidRPr="00E1377A">
        <w:rPr>
          <w:rFonts w:ascii="Arial" w:eastAsia="Times New Roman" w:hAnsi="Arial" w:cs="Arial"/>
          <w:sz w:val="24"/>
          <w:szCs w:val="24"/>
          <w:lang w:eastAsia="nl-NL"/>
        </w:rPr>
        <w:t xml:space="preserve"> is.</w:t>
      </w:r>
    </w:p>
    <w:p w14:paraId="5E064AA4" w14:textId="7607BACC"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De aanvang van de avond is om 19:</w:t>
      </w:r>
      <w:r w:rsidR="005F0812">
        <w:rPr>
          <w:rFonts w:ascii="Arial" w:eastAsia="Times New Roman" w:hAnsi="Arial" w:cs="Arial"/>
          <w:sz w:val="24"/>
          <w:szCs w:val="24"/>
          <w:lang w:eastAsia="nl-NL"/>
        </w:rPr>
        <w:t>00u</w:t>
      </w:r>
      <w:r w:rsidRPr="00E1377A">
        <w:rPr>
          <w:rFonts w:ascii="Arial" w:eastAsia="Times New Roman" w:hAnsi="Arial" w:cs="Arial"/>
          <w:sz w:val="24"/>
          <w:szCs w:val="24"/>
          <w:lang w:eastAsia="nl-NL"/>
        </w:rPr>
        <w:t>. Als hiervan afgeweken wordt zal dit tijdig aan de leden kenbaar gemaakt worden, evenzo als de spelavond komt te vervallen.</w:t>
      </w:r>
    </w:p>
    <w:p w14:paraId="33A0AB9B" w14:textId="77777777"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E1377A">
        <w:rPr>
          <w:rFonts w:ascii="Arial" w:eastAsia="Times New Roman" w:hAnsi="Arial" w:cs="Arial"/>
          <w:sz w:val="24"/>
          <w:szCs w:val="24"/>
          <w:lang w:eastAsia="nl-NL"/>
        </w:rPr>
        <w:t>Per avond worden meesterpunten toegekend conform de rekenmethode die de NBB via het scoringsprogramma en de website (</w:t>
      </w:r>
      <w:hyperlink r:id="rId8" w:history="1">
        <w:r w:rsidRPr="00E1377A">
          <w:rPr>
            <w:rFonts w:ascii="Arial" w:eastAsia="Times New Roman" w:hAnsi="Arial" w:cs="Arial"/>
            <w:sz w:val="24"/>
            <w:szCs w:val="24"/>
            <w:u w:val="single"/>
            <w:lang w:eastAsia="nl-NL"/>
          </w:rPr>
          <w:t>www.nbbportal.nl</w:t>
        </w:r>
      </w:hyperlink>
      <w:r w:rsidRPr="00E1377A">
        <w:rPr>
          <w:rFonts w:ascii="Arial" w:eastAsia="Times New Roman" w:hAnsi="Arial" w:cs="Arial"/>
          <w:sz w:val="24"/>
          <w:szCs w:val="24"/>
          <w:lang w:eastAsia="nl-NL"/>
        </w:rPr>
        <w:t>) hanteert.</w:t>
      </w:r>
    </w:p>
    <w:p w14:paraId="35E41B3F" w14:textId="77777777" w:rsidR="007E0871" w:rsidRPr="00E1377A"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496C0929" w14:textId="77777777" w:rsidR="00706A96" w:rsidRDefault="00706A96" w:rsidP="00FB4FE7">
      <w:pPr>
        <w:contextualSpacing/>
        <w:rPr>
          <w:rFonts w:ascii="Arial" w:hAnsi="Arial" w:cs="Arial"/>
          <w:b/>
          <w:bCs/>
          <w:kern w:val="2"/>
          <w:sz w:val="24"/>
          <w:szCs w:val="24"/>
          <w14:ligatures w14:val="standardContextual"/>
        </w:rPr>
      </w:pPr>
    </w:p>
    <w:p w14:paraId="02030C73" w14:textId="75FA0115" w:rsidR="009F3FD9" w:rsidRPr="00F24502" w:rsidRDefault="009F3FD9" w:rsidP="007E0871">
      <w:pPr>
        <w:rPr>
          <w:rFonts w:ascii="Arial" w:hAnsi="Arial" w:cs="Arial"/>
          <w:b/>
          <w:bCs/>
          <w:sz w:val="28"/>
          <w:szCs w:val="28"/>
        </w:rPr>
      </w:pPr>
      <w:r w:rsidRPr="00F24502">
        <w:rPr>
          <w:rFonts w:ascii="Arial" w:hAnsi="Arial" w:cs="Arial"/>
          <w:b/>
          <w:bCs/>
          <w:sz w:val="28"/>
          <w:szCs w:val="28"/>
        </w:rPr>
        <w:t>Clubkampioenschap BC Klaver Elf</w:t>
      </w:r>
    </w:p>
    <w:p w14:paraId="45D296AE" w14:textId="34675000" w:rsidR="009F3FD9" w:rsidRDefault="009F3FD9" w:rsidP="007E0871">
      <w:pPr>
        <w:rPr>
          <w:rFonts w:ascii="Arial" w:hAnsi="Arial" w:cs="Arial"/>
          <w:sz w:val="24"/>
          <w:szCs w:val="24"/>
        </w:rPr>
      </w:pPr>
      <w:r>
        <w:rPr>
          <w:rFonts w:ascii="Arial" w:hAnsi="Arial" w:cs="Arial"/>
          <w:sz w:val="24"/>
          <w:szCs w:val="24"/>
        </w:rPr>
        <w:t xml:space="preserve">BC Klaver Elf heeft te weinig leden om op doav in twee lijnen te spelen. </w:t>
      </w:r>
    </w:p>
    <w:p w14:paraId="2E23E662" w14:textId="27B27973" w:rsidR="00216C5F" w:rsidRDefault="00216C5F" w:rsidP="007E0871">
      <w:pPr>
        <w:rPr>
          <w:rFonts w:ascii="Arial" w:hAnsi="Arial" w:cs="Arial"/>
          <w:sz w:val="24"/>
          <w:szCs w:val="24"/>
        </w:rPr>
      </w:pPr>
      <w:r>
        <w:rPr>
          <w:rFonts w:ascii="Arial" w:hAnsi="Arial" w:cs="Arial"/>
          <w:sz w:val="24"/>
          <w:szCs w:val="24"/>
        </w:rPr>
        <w:t>In 2024 speelden we 6 competities. We speelden ook competitie in de periode van het externe viertallen.</w:t>
      </w:r>
      <w:r>
        <w:rPr>
          <w:rFonts w:ascii="Arial" w:hAnsi="Arial" w:cs="Arial"/>
          <w:sz w:val="24"/>
          <w:szCs w:val="24"/>
        </w:rPr>
        <w:br/>
        <w:t xml:space="preserve">Dat is niet goed bevallen. Daarom hebben we in 2025 5 competities gespeeld. In de periode van het externe viertallen geen competitie, maar dat is </w:t>
      </w:r>
      <w:r w:rsidR="005F0812">
        <w:rPr>
          <w:rFonts w:ascii="Arial" w:hAnsi="Arial" w:cs="Arial"/>
          <w:sz w:val="24"/>
          <w:szCs w:val="24"/>
        </w:rPr>
        <w:t xml:space="preserve">ook </w:t>
      </w:r>
      <w:r>
        <w:rPr>
          <w:rFonts w:ascii="Arial" w:hAnsi="Arial" w:cs="Arial"/>
          <w:sz w:val="24"/>
          <w:szCs w:val="24"/>
        </w:rPr>
        <w:t>niet goed bevallen.</w:t>
      </w:r>
    </w:p>
    <w:p w14:paraId="72DF8767" w14:textId="2102328F" w:rsidR="009F3FD9" w:rsidRDefault="00216C5F" w:rsidP="007E0871">
      <w:pPr>
        <w:rPr>
          <w:rFonts w:ascii="Arial" w:hAnsi="Arial" w:cs="Arial"/>
          <w:sz w:val="24"/>
          <w:szCs w:val="24"/>
        </w:rPr>
      </w:pPr>
      <w:r>
        <w:rPr>
          <w:rFonts w:ascii="Arial" w:hAnsi="Arial" w:cs="Arial"/>
          <w:sz w:val="24"/>
          <w:szCs w:val="24"/>
        </w:rPr>
        <w:t xml:space="preserve">Dit jaar spelen we de thuiswedstrijden </w:t>
      </w:r>
      <w:r w:rsidR="005F0812">
        <w:rPr>
          <w:rFonts w:ascii="Arial" w:hAnsi="Arial" w:cs="Arial"/>
          <w:sz w:val="24"/>
          <w:szCs w:val="24"/>
        </w:rPr>
        <w:t xml:space="preserve">van de externe viertallen competitie </w:t>
      </w:r>
      <w:r>
        <w:rPr>
          <w:rFonts w:ascii="Arial" w:hAnsi="Arial" w:cs="Arial"/>
          <w:sz w:val="24"/>
          <w:szCs w:val="24"/>
        </w:rPr>
        <w:t xml:space="preserve">niet op doav, maar op </w:t>
      </w:r>
      <w:proofErr w:type="spellStart"/>
      <w:r>
        <w:rPr>
          <w:rFonts w:ascii="Arial" w:hAnsi="Arial" w:cs="Arial"/>
          <w:sz w:val="24"/>
          <w:szCs w:val="24"/>
        </w:rPr>
        <w:t>diav</w:t>
      </w:r>
      <w:proofErr w:type="spellEnd"/>
      <w:r>
        <w:rPr>
          <w:rFonts w:ascii="Arial" w:hAnsi="Arial" w:cs="Arial"/>
          <w:sz w:val="24"/>
          <w:szCs w:val="24"/>
        </w:rPr>
        <w:t xml:space="preserve"> en 1x op </w:t>
      </w:r>
      <w:proofErr w:type="spellStart"/>
      <w:r>
        <w:rPr>
          <w:rFonts w:ascii="Arial" w:hAnsi="Arial" w:cs="Arial"/>
          <w:sz w:val="24"/>
          <w:szCs w:val="24"/>
        </w:rPr>
        <w:t>woav</w:t>
      </w:r>
      <w:proofErr w:type="spellEnd"/>
      <w:r>
        <w:rPr>
          <w:rFonts w:ascii="Arial" w:hAnsi="Arial" w:cs="Arial"/>
          <w:sz w:val="24"/>
          <w:szCs w:val="24"/>
        </w:rPr>
        <w:t>.</w:t>
      </w:r>
      <w:r>
        <w:rPr>
          <w:rFonts w:ascii="Arial" w:hAnsi="Arial" w:cs="Arial"/>
          <w:sz w:val="24"/>
          <w:szCs w:val="24"/>
        </w:rPr>
        <w:br/>
      </w:r>
      <w:r w:rsidR="009F3FD9">
        <w:rPr>
          <w:rFonts w:ascii="Arial" w:hAnsi="Arial" w:cs="Arial"/>
          <w:sz w:val="24"/>
          <w:szCs w:val="24"/>
        </w:rPr>
        <w:t xml:space="preserve">We spelen </w:t>
      </w:r>
      <w:r>
        <w:rPr>
          <w:rFonts w:ascii="Arial" w:hAnsi="Arial" w:cs="Arial"/>
          <w:sz w:val="24"/>
          <w:szCs w:val="24"/>
        </w:rPr>
        <w:t>6</w:t>
      </w:r>
      <w:r w:rsidR="009F3FD9">
        <w:rPr>
          <w:rFonts w:ascii="Arial" w:hAnsi="Arial" w:cs="Arial"/>
          <w:sz w:val="24"/>
          <w:szCs w:val="24"/>
        </w:rPr>
        <w:t xml:space="preserve"> competitie rondes van elk 6</w:t>
      </w:r>
      <w:r w:rsidR="00706A96">
        <w:rPr>
          <w:rFonts w:ascii="Arial" w:hAnsi="Arial" w:cs="Arial"/>
          <w:sz w:val="24"/>
          <w:szCs w:val="24"/>
        </w:rPr>
        <w:t>(7)</w:t>
      </w:r>
      <w:r w:rsidR="009F3FD9">
        <w:rPr>
          <w:rFonts w:ascii="Arial" w:hAnsi="Arial" w:cs="Arial"/>
          <w:sz w:val="24"/>
          <w:szCs w:val="24"/>
        </w:rPr>
        <w:t xml:space="preserve"> zittingen. Verder een aantal open zittingen</w:t>
      </w:r>
      <w:r>
        <w:rPr>
          <w:rFonts w:ascii="Arial" w:hAnsi="Arial" w:cs="Arial"/>
          <w:sz w:val="24"/>
          <w:szCs w:val="24"/>
        </w:rPr>
        <w:t>/drives</w:t>
      </w:r>
      <w:r w:rsidR="009F3FD9">
        <w:rPr>
          <w:rFonts w:ascii="Arial" w:hAnsi="Arial" w:cs="Arial"/>
          <w:sz w:val="24"/>
          <w:szCs w:val="24"/>
        </w:rPr>
        <w:t>.</w:t>
      </w:r>
      <w:r w:rsidR="009F3FD9">
        <w:rPr>
          <w:rFonts w:ascii="Arial" w:hAnsi="Arial" w:cs="Arial"/>
          <w:sz w:val="24"/>
          <w:szCs w:val="24"/>
        </w:rPr>
        <w:br/>
        <w:t xml:space="preserve">Elke competitie leidt tot een deelkampioen: Winterkampioen, </w:t>
      </w:r>
      <w:r>
        <w:rPr>
          <w:rFonts w:ascii="Arial" w:hAnsi="Arial" w:cs="Arial"/>
          <w:sz w:val="24"/>
          <w:szCs w:val="24"/>
        </w:rPr>
        <w:t xml:space="preserve">Krokuskampioen, </w:t>
      </w:r>
      <w:r w:rsidR="009F3FD9">
        <w:rPr>
          <w:rFonts w:ascii="Arial" w:hAnsi="Arial" w:cs="Arial"/>
          <w:sz w:val="24"/>
          <w:szCs w:val="24"/>
        </w:rPr>
        <w:t>Lentekampioen, Zomerkampioen, Nazomerkampioen en Herfstkampioen.</w:t>
      </w:r>
      <w:r w:rsidR="00F24502">
        <w:rPr>
          <w:rFonts w:ascii="Arial" w:hAnsi="Arial" w:cs="Arial"/>
          <w:sz w:val="24"/>
          <w:szCs w:val="24"/>
        </w:rPr>
        <w:br/>
        <w:t xml:space="preserve">We spelen 3x paren (MP, %) en </w:t>
      </w:r>
      <w:r>
        <w:rPr>
          <w:rFonts w:ascii="Arial" w:hAnsi="Arial" w:cs="Arial"/>
          <w:sz w:val="24"/>
          <w:szCs w:val="24"/>
        </w:rPr>
        <w:t>3</w:t>
      </w:r>
      <w:r w:rsidR="00F24502">
        <w:rPr>
          <w:rFonts w:ascii="Arial" w:hAnsi="Arial" w:cs="Arial"/>
          <w:sz w:val="24"/>
          <w:szCs w:val="24"/>
        </w:rPr>
        <w:t>x paren (imps, Butler</w:t>
      </w:r>
      <w:r>
        <w:rPr>
          <w:rFonts w:ascii="Arial" w:hAnsi="Arial" w:cs="Arial"/>
          <w:sz w:val="24"/>
          <w:szCs w:val="24"/>
        </w:rPr>
        <w:t>)</w:t>
      </w:r>
      <w:r w:rsidR="00F24502">
        <w:rPr>
          <w:rFonts w:ascii="Arial" w:hAnsi="Arial" w:cs="Arial"/>
          <w:sz w:val="24"/>
          <w:szCs w:val="24"/>
        </w:rPr>
        <w:t>.</w:t>
      </w:r>
    </w:p>
    <w:p w14:paraId="3689751C" w14:textId="39AB0BF9" w:rsidR="007F001F" w:rsidRDefault="007F001F" w:rsidP="007E0871">
      <w:pPr>
        <w:rPr>
          <w:rFonts w:ascii="Arial" w:hAnsi="Arial" w:cs="Arial"/>
          <w:sz w:val="24"/>
          <w:szCs w:val="24"/>
        </w:rPr>
      </w:pPr>
      <w:r>
        <w:rPr>
          <w:rFonts w:ascii="Arial" w:hAnsi="Arial" w:cs="Arial"/>
          <w:sz w:val="24"/>
          <w:szCs w:val="24"/>
        </w:rPr>
        <w:t>Het wedstrijdschema staat in een apart document. Door omstandigheden kan het schema aangepast worden (bv door uitval ivm slechte weeromstandigheden</w:t>
      </w:r>
      <w:r w:rsidR="00216C5F">
        <w:rPr>
          <w:rFonts w:ascii="Arial" w:hAnsi="Arial" w:cs="Arial"/>
          <w:sz w:val="24"/>
          <w:szCs w:val="24"/>
        </w:rPr>
        <w:t>)</w:t>
      </w:r>
      <w:r>
        <w:rPr>
          <w:rFonts w:ascii="Arial" w:hAnsi="Arial" w:cs="Arial"/>
          <w:sz w:val="24"/>
          <w:szCs w:val="24"/>
        </w:rPr>
        <w:t>.</w:t>
      </w:r>
    </w:p>
    <w:p w14:paraId="135C3110" w14:textId="6F41186E" w:rsidR="00F24502" w:rsidRDefault="00F24502" w:rsidP="007E0871">
      <w:pPr>
        <w:rPr>
          <w:rFonts w:ascii="Arial" w:hAnsi="Arial" w:cs="Arial"/>
          <w:sz w:val="24"/>
          <w:szCs w:val="24"/>
        </w:rPr>
      </w:pPr>
      <w:r>
        <w:rPr>
          <w:rFonts w:ascii="Arial" w:hAnsi="Arial" w:cs="Arial"/>
          <w:sz w:val="24"/>
          <w:szCs w:val="24"/>
        </w:rPr>
        <w:lastRenderedPageBreak/>
        <w:t xml:space="preserve">Aan de hand van het eindresultaat per deelkampioenschap worden de volgende </w:t>
      </w:r>
      <w:r w:rsidR="00E57DBE">
        <w:rPr>
          <w:rFonts w:ascii="Arial" w:hAnsi="Arial" w:cs="Arial"/>
          <w:sz w:val="24"/>
          <w:szCs w:val="24"/>
        </w:rPr>
        <w:t>(</w:t>
      </w:r>
      <w:proofErr w:type="spellStart"/>
      <w:r w:rsidR="00E57DBE">
        <w:rPr>
          <w:rFonts w:ascii="Arial" w:hAnsi="Arial" w:cs="Arial"/>
          <w:sz w:val="24"/>
          <w:szCs w:val="24"/>
        </w:rPr>
        <w:t>kampioenschaps</w:t>
      </w:r>
      <w:proofErr w:type="spellEnd"/>
      <w:r w:rsidR="00E57DBE">
        <w:rPr>
          <w:rFonts w:ascii="Arial" w:hAnsi="Arial" w:cs="Arial"/>
          <w:sz w:val="24"/>
          <w:szCs w:val="24"/>
        </w:rPr>
        <w:t>)</w:t>
      </w:r>
      <w:r>
        <w:rPr>
          <w:rFonts w:ascii="Arial" w:hAnsi="Arial" w:cs="Arial"/>
          <w:sz w:val="24"/>
          <w:szCs w:val="24"/>
        </w:rPr>
        <w:t>punten toegekend:</w:t>
      </w:r>
    </w:p>
    <w:p w14:paraId="30200236" w14:textId="76446888" w:rsidR="00F24502" w:rsidRDefault="00F24502" w:rsidP="007E0871">
      <w:pPr>
        <w:rPr>
          <w:rFonts w:ascii="Arial" w:hAnsi="Arial" w:cs="Arial"/>
          <w:sz w:val="24"/>
          <w:szCs w:val="24"/>
        </w:rPr>
      </w:pPr>
      <w:r>
        <w:rPr>
          <w:rFonts w:ascii="Arial" w:hAnsi="Arial" w:cs="Arial"/>
          <w:sz w:val="24"/>
          <w:szCs w:val="24"/>
        </w:rPr>
        <w:t>no1</w:t>
      </w:r>
      <w:r>
        <w:rPr>
          <w:rFonts w:ascii="Arial" w:hAnsi="Arial" w:cs="Arial"/>
          <w:sz w:val="24"/>
          <w:szCs w:val="24"/>
        </w:rPr>
        <w:tab/>
        <w:t>100</w:t>
      </w:r>
      <w:r>
        <w:rPr>
          <w:rFonts w:ascii="Arial" w:hAnsi="Arial" w:cs="Arial"/>
          <w:sz w:val="24"/>
          <w:szCs w:val="24"/>
        </w:rPr>
        <w:tab/>
        <w:t>no4</w:t>
      </w:r>
      <w:r>
        <w:rPr>
          <w:rFonts w:ascii="Arial" w:hAnsi="Arial" w:cs="Arial"/>
          <w:sz w:val="24"/>
          <w:szCs w:val="24"/>
        </w:rPr>
        <w:tab/>
        <w:t>70</w:t>
      </w:r>
      <w:r>
        <w:rPr>
          <w:rFonts w:ascii="Arial" w:hAnsi="Arial" w:cs="Arial"/>
          <w:sz w:val="24"/>
          <w:szCs w:val="24"/>
        </w:rPr>
        <w:tab/>
        <w:t>no7</w:t>
      </w:r>
      <w:r>
        <w:rPr>
          <w:rFonts w:ascii="Arial" w:hAnsi="Arial" w:cs="Arial"/>
          <w:sz w:val="24"/>
          <w:szCs w:val="24"/>
        </w:rPr>
        <w:tab/>
        <w:t>4</w:t>
      </w:r>
      <w:r w:rsidR="00FB4FE7">
        <w:rPr>
          <w:rFonts w:ascii="Arial" w:hAnsi="Arial" w:cs="Arial"/>
          <w:sz w:val="24"/>
          <w:szCs w:val="24"/>
        </w:rPr>
        <w:t>5</w:t>
      </w:r>
      <w:r>
        <w:rPr>
          <w:rFonts w:ascii="Arial" w:hAnsi="Arial" w:cs="Arial"/>
          <w:sz w:val="24"/>
          <w:szCs w:val="24"/>
        </w:rPr>
        <w:tab/>
        <w:t>no10</w:t>
      </w:r>
      <w:r>
        <w:rPr>
          <w:rFonts w:ascii="Arial" w:hAnsi="Arial" w:cs="Arial"/>
          <w:sz w:val="24"/>
          <w:szCs w:val="24"/>
        </w:rPr>
        <w:tab/>
      </w:r>
      <w:r w:rsidR="00FB16AA">
        <w:rPr>
          <w:rFonts w:ascii="Arial" w:hAnsi="Arial" w:cs="Arial"/>
          <w:sz w:val="24"/>
          <w:szCs w:val="24"/>
        </w:rPr>
        <w:t>3</w:t>
      </w:r>
      <w:r>
        <w:rPr>
          <w:rFonts w:ascii="Arial" w:hAnsi="Arial" w:cs="Arial"/>
          <w:sz w:val="24"/>
          <w:szCs w:val="24"/>
        </w:rPr>
        <w:t>0</w:t>
      </w:r>
      <w:r w:rsidR="00FB16AA">
        <w:rPr>
          <w:rFonts w:ascii="Arial" w:hAnsi="Arial" w:cs="Arial"/>
          <w:sz w:val="24"/>
          <w:szCs w:val="24"/>
        </w:rPr>
        <w:tab/>
        <w:t>no13  15</w:t>
      </w:r>
      <w:r>
        <w:rPr>
          <w:rFonts w:ascii="Arial" w:hAnsi="Arial" w:cs="Arial"/>
          <w:sz w:val="24"/>
          <w:szCs w:val="24"/>
        </w:rPr>
        <w:br/>
        <w:t>no2</w:t>
      </w:r>
      <w:r>
        <w:rPr>
          <w:rFonts w:ascii="Arial" w:hAnsi="Arial" w:cs="Arial"/>
          <w:sz w:val="24"/>
          <w:szCs w:val="24"/>
        </w:rPr>
        <w:tab/>
        <w:t>90</w:t>
      </w:r>
      <w:r>
        <w:rPr>
          <w:rFonts w:ascii="Arial" w:hAnsi="Arial" w:cs="Arial"/>
          <w:sz w:val="24"/>
          <w:szCs w:val="24"/>
        </w:rPr>
        <w:tab/>
        <w:t>no5</w:t>
      </w:r>
      <w:r>
        <w:rPr>
          <w:rFonts w:ascii="Arial" w:hAnsi="Arial" w:cs="Arial"/>
          <w:sz w:val="24"/>
          <w:szCs w:val="24"/>
        </w:rPr>
        <w:tab/>
        <w:t>60</w:t>
      </w:r>
      <w:r>
        <w:rPr>
          <w:rFonts w:ascii="Arial" w:hAnsi="Arial" w:cs="Arial"/>
          <w:sz w:val="24"/>
          <w:szCs w:val="24"/>
        </w:rPr>
        <w:tab/>
        <w:t>no8</w:t>
      </w:r>
      <w:r>
        <w:rPr>
          <w:rFonts w:ascii="Arial" w:hAnsi="Arial" w:cs="Arial"/>
          <w:sz w:val="24"/>
          <w:szCs w:val="24"/>
        </w:rPr>
        <w:tab/>
      </w:r>
      <w:r w:rsidR="00FB16AA">
        <w:rPr>
          <w:rFonts w:ascii="Arial" w:hAnsi="Arial" w:cs="Arial"/>
          <w:sz w:val="24"/>
          <w:szCs w:val="24"/>
        </w:rPr>
        <w:t>40</w:t>
      </w:r>
      <w:r>
        <w:rPr>
          <w:rFonts w:ascii="Arial" w:hAnsi="Arial" w:cs="Arial"/>
          <w:sz w:val="24"/>
          <w:szCs w:val="24"/>
        </w:rPr>
        <w:tab/>
        <w:t xml:space="preserve">no </w:t>
      </w:r>
      <w:r w:rsidR="00FB16AA">
        <w:rPr>
          <w:rFonts w:ascii="Arial" w:hAnsi="Arial" w:cs="Arial"/>
          <w:sz w:val="24"/>
          <w:szCs w:val="24"/>
        </w:rPr>
        <w:t>1</w:t>
      </w:r>
      <w:r>
        <w:rPr>
          <w:rFonts w:ascii="Arial" w:hAnsi="Arial" w:cs="Arial"/>
          <w:sz w:val="24"/>
          <w:szCs w:val="24"/>
        </w:rPr>
        <w:t>1</w:t>
      </w:r>
      <w:r>
        <w:rPr>
          <w:rFonts w:ascii="Arial" w:hAnsi="Arial" w:cs="Arial"/>
          <w:sz w:val="24"/>
          <w:szCs w:val="24"/>
        </w:rPr>
        <w:tab/>
      </w:r>
      <w:r w:rsidR="00FB16AA">
        <w:rPr>
          <w:rFonts w:ascii="Arial" w:hAnsi="Arial" w:cs="Arial"/>
          <w:sz w:val="24"/>
          <w:szCs w:val="24"/>
        </w:rPr>
        <w:t>2</w:t>
      </w:r>
      <w:r>
        <w:rPr>
          <w:rFonts w:ascii="Arial" w:hAnsi="Arial" w:cs="Arial"/>
          <w:sz w:val="24"/>
          <w:szCs w:val="24"/>
        </w:rPr>
        <w:t>5</w:t>
      </w:r>
      <w:r w:rsidR="00FB16AA">
        <w:rPr>
          <w:rFonts w:ascii="Arial" w:hAnsi="Arial" w:cs="Arial"/>
          <w:sz w:val="24"/>
          <w:szCs w:val="24"/>
        </w:rPr>
        <w:tab/>
        <w:t>no14  10</w:t>
      </w:r>
      <w:r>
        <w:rPr>
          <w:rFonts w:ascii="Arial" w:hAnsi="Arial" w:cs="Arial"/>
          <w:sz w:val="24"/>
          <w:szCs w:val="24"/>
        </w:rPr>
        <w:br/>
        <w:t>no3</w:t>
      </w:r>
      <w:r>
        <w:rPr>
          <w:rFonts w:ascii="Arial" w:hAnsi="Arial" w:cs="Arial"/>
          <w:sz w:val="24"/>
          <w:szCs w:val="24"/>
        </w:rPr>
        <w:tab/>
        <w:t>80</w:t>
      </w:r>
      <w:r>
        <w:rPr>
          <w:rFonts w:ascii="Arial" w:hAnsi="Arial" w:cs="Arial"/>
          <w:sz w:val="24"/>
          <w:szCs w:val="24"/>
        </w:rPr>
        <w:tab/>
        <w:t>no6</w:t>
      </w:r>
      <w:r>
        <w:rPr>
          <w:rFonts w:ascii="Arial" w:hAnsi="Arial" w:cs="Arial"/>
          <w:sz w:val="24"/>
          <w:szCs w:val="24"/>
        </w:rPr>
        <w:tab/>
        <w:t>50</w:t>
      </w:r>
      <w:r>
        <w:rPr>
          <w:rFonts w:ascii="Arial" w:hAnsi="Arial" w:cs="Arial"/>
          <w:sz w:val="24"/>
          <w:szCs w:val="24"/>
        </w:rPr>
        <w:tab/>
        <w:t>no9</w:t>
      </w:r>
      <w:r>
        <w:rPr>
          <w:rFonts w:ascii="Arial" w:hAnsi="Arial" w:cs="Arial"/>
          <w:sz w:val="24"/>
          <w:szCs w:val="24"/>
        </w:rPr>
        <w:tab/>
      </w:r>
      <w:r w:rsidR="00FB16AA">
        <w:rPr>
          <w:rFonts w:ascii="Arial" w:hAnsi="Arial" w:cs="Arial"/>
          <w:sz w:val="24"/>
          <w:szCs w:val="24"/>
        </w:rPr>
        <w:t>35</w:t>
      </w:r>
      <w:r>
        <w:rPr>
          <w:rFonts w:ascii="Arial" w:hAnsi="Arial" w:cs="Arial"/>
          <w:sz w:val="24"/>
          <w:szCs w:val="24"/>
        </w:rPr>
        <w:tab/>
        <w:t>no 12</w:t>
      </w:r>
      <w:r>
        <w:rPr>
          <w:rFonts w:ascii="Arial" w:hAnsi="Arial" w:cs="Arial"/>
          <w:sz w:val="24"/>
          <w:szCs w:val="24"/>
        </w:rPr>
        <w:tab/>
      </w:r>
      <w:r w:rsidR="00FB16AA">
        <w:rPr>
          <w:rFonts w:ascii="Arial" w:hAnsi="Arial" w:cs="Arial"/>
          <w:sz w:val="24"/>
          <w:szCs w:val="24"/>
        </w:rPr>
        <w:t>2</w:t>
      </w:r>
      <w:r>
        <w:rPr>
          <w:rFonts w:ascii="Arial" w:hAnsi="Arial" w:cs="Arial"/>
          <w:sz w:val="24"/>
          <w:szCs w:val="24"/>
        </w:rPr>
        <w:t>0</w:t>
      </w:r>
      <w:r w:rsidR="00FB16AA">
        <w:rPr>
          <w:rFonts w:ascii="Arial" w:hAnsi="Arial" w:cs="Arial"/>
          <w:sz w:val="24"/>
          <w:szCs w:val="24"/>
        </w:rPr>
        <w:tab/>
        <w:t>no15</w:t>
      </w:r>
      <w:r w:rsidR="00FB16AA">
        <w:rPr>
          <w:rFonts w:ascii="Arial" w:hAnsi="Arial" w:cs="Arial"/>
          <w:sz w:val="24"/>
          <w:szCs w:val="24"/>
        </w:rPr>
        <w:tab/>
        <w:t xml:space="preserve"> 5</w:t>
      </w:r>
    </w:p>
    <w:p w14:paraId="0C467996" w14:textId="545E7C48" w:rsidR="00706A96" w:rsidRDefault="00706A96" w:rsidP="007E0871">
      <w:pPr>
        <w:rPr>
          <w:rFonts w:ascii="Arial" w:hAnsi="Arial" w:cs="Arial"/>
          <w:sz w:val="24"/>
          <w:szCs w:val="24"/>
        </w:rPr>
      </w:pPr>
      <w:r w:rsidRPr="003241CD">
        <w:rPr>
          <w:rFonts w:ascii="Arial" w:hAnsi="Arial" w:cs="Arial"/>
          <w:b/>
          <w:bCs/>
          <w:sz w:val="24"/>
          <w:szCs w:val="24"/>
        </w:rPr>
        <w:t xml:space="preserve">Deze punten worden niet aan paren toegekend, maar aan de spelers individueel. </w:t>
      </w:r>
      <w:r w:rsidRPr="003241CD">
        <w:rPr>
          <w:rFonts w:ascii="Arial" w:hAnsi="Arial" w:cs="Arial"/>
          <w:b/>
          <w:bCs/>
          <w:sz w:val="24"/>
          <w:szCs w:val="24"/>
        </w:rPr>
        <w:br/>
      </w:r>
      <w:r>
        <w:rPr>
          <w:rFonts w:ascii="Arial" w:hAnsi="Arial" w:cs="Arial"/>
          <w:sz w:val="24"/>
          <w:szCs w:val="24"/>
        </w:rPr>
        <w:t>Op deze manier hebben spelers die (door omstandigheden) niet met een vaste partner hebben gespeeld, toch nog kans op een goede klassering.</w:t>
      </w:r>
      <w:r>
        <w:rPr>
          <w:rFonts w:ascii="Arial" w:hAnsi="Arial" w:cs="Arial"/>
          <w:sz w:val="24"/>
          <w:szCs w:val="24"/>
        </w:rPr>
        <w:br/>
        <w:t>Het is een individueel kampioenschap, maar door toepassing van de kampioenschapspunten kunnen twee spelers geli</w:t>
      </w:r>
      <w:r w:rsidR="00E57DBE">
        <w:rPr>
          <w:rFonts w:ascii="Arial" w:hAnsi="Arial" w:cs="Arial"/>
          <w:sz w:val="24"/>
          <w:szCs w:val="24"/>
        </w:rPr>
        <w:t xml:space="preserve">jk eindigen op de eerste plaats. </w:t>
      </w:r>
      <w:r w:rsidR="00E57DBE">
        <w:rPr>
          <w:rFonts w:ascii="Arial" w:hAnsi="Arial" w:cs="Arial"/>
          <w:sz w:val="24"/>
          <w:szCs w:val="24"/>
        </w:rPr>
        <w:br/>
        <w:t xml:space="preserve">Om voor kampioenschapspunten in aanmerking te komen </w:t>
      </w:r>
      <w:r w:rsidR="00B601DD">
        <w:rPr>
          <w:rFonts w:ascii="Arial" w:hAnsi="Arial" w:cs="Arial"/>
          <w:sz w:val="24"/>
          <w:szCs w:val="24"/>
        </w:rPr>
        <w:t>mag</w:t>
      </w:r>
      <w:r w:rsidR="00E57DBE">
        <w:rPr>
          <w:rFonts w:ascii="Arial" w:hAnsi="Arial" w:cs="Arial"/>
          <w:sz w:val="24"/>
          <w:szCs w:val="24"/>
        </w:rPr>
        <w:t xml:space="preserve"> je </w:t>
      </w:r>
      <w:r w:rsidR="00B601DD">
        <w:rPr>
          <w:rFonts w:ascii="Arial" w:hAnsi="Arial" w:cs="Arial"/>
          <w:sz w:val="24"/>
          <w:szCs w:val="24"/>
        </w:rPr>
        <w:t>maximaal</w:t>
      </w:r>
      <w:r w:rsidR="00E57DBE">
        <w:rPr>
          <w:rFonts w:ascii="Arial" w:hAnsi="Arial" w:cs="Arial"/>
          <w:sz w:val="24"/>
          <w:szCs w:val="24"/>
        </w:rPr>
        <w:t xml:space="preserve"> 3x in een deelkampioenschap </w:t>
      </w:r>
      <w:r w:rsidR="00B601DD">
        <w:rPr>
          <w:rFonts w:ascii="Arial" w:hAnsi="Arial" w:cs="Arial"/>
          <w:sz w:val="24"/>
          <w:szCs w:val="24"/>
        </w:rPr>
        <w:t>afwezig</w:t>
      </w:r>
      <w:r w:rsidR="00E57DBE">
        <w:rPr>
          <w:rFonts w:ascii="Arial" w:hAnsi="Arial" w:cs="Arial"/>
          <w:sz w:val="24"/>
          <w:szCs w:val="24"/>
        </w:rPr>
        <w:t xml:space="preserve"> </w:t>
      </w:r>
      <w:r w:rsidR="00B601DD">
        <w:rPr>
          <w:rFonts w:ascii="Arial" w:hAnsi="Arial" w:cs="Arial"/>
          <w:sz w:val="24"/>
          <w:szCs w:val="24"/>
        </w:rPr>
        <w:t>zijn</w:t>
      </w:r>
      <w:r w:rsidR="00E57DBE">
        <w:rPr>
          <w:rFonts w:ascii="Arial" w:hAnsi="Arial" w:cs="Arial"/>
          <w:sz w:val="24"/>
          <w:szCs w:val="24"/>
        </w:rPr>
        <w:t>.</w:t>
      </w:r>
      <w:r w:rsidR="00E57DBE">
        <w:rPr>
          <w:rFonts w:ascii="Arial" w:hAnsi="Arial" w:cs="Arial"/>
          <w:sz w:val="24"/>
          <w:szCs w:val="24"/>
        </w:rPr>
        <w:br/>
      </w:r>
      <w:r w:rsidR="00216C5F">
        <w:rPr>
          <w:rFonts w:ascii="Arial" w:hAnsi="Arial" w:cs="Arial"/>
          <w:sz w:val="24"/>
          <w:szCs w:val="24"/>
        </w:rPr>
        <w:t xml:space="preserve">Je mag </w:t>
      </w:r>
      <w:r w:rsidR="00ED784F">
        <w:rPr>
          <w:rFonts w:ascii="Arial" w:hAnsi="Arial" w:cs="Arial"/>
          <w:sz w:val="24"/>
          <w:szCs w:val="24"/>
        </w:rPr>
        <w:t>het</w:t>
      </w:r>
      <w:r w:rsidR="00216C5F">
        <w:rPr>
          <w:rFonts w:ascii="Arial" w:hAnsi="Arial" w:cs="Arial"/>
          <w:sz w:val="24"/>
          <w:szCs w:val="24"/>
        </w:rPr>
        <w:t xml:space="preserve"> resultaat van </w:t>
      </w:r>
      <w:r w:rsidR="00ED784F">
        <w:rPr>
          <w:rFonts w:ascii="Arial" w:hAnsi="Arial" w:cs="Arial"/>
          <w:sz w:val="24"/>
          <w:szCs w:val="24"/>
        </w:rPr>
        <w:t>het slechtste</w:t>
      </w:r>
      <w:r w:rsidR="00216C5F">
        <w:rPr>
          <w:rFonts w:ascii="Arial" w:hAnsi="Arial" w:cs="Arial"/>
          <w:sz w:val="24"/>
          <w:szCs w:val="24"/>
        </w:rPr>
        <w:t xml:space="preserve"> deelkampioenschap wegstrepen</w:t>
      </w:r>
      <w:r w:rsidR="00ED784F">
        <w:rPr>
          <w:rFonts w:ascii="Arial" w:hAnsi="Arial" w:cs="Arial"/>
          <w:sz w:val="24"/>
          <w:szCs w:val="24"/>
        </w:rPr>
        <w:t>.</w:t>
      </w:r>
      <w:r w:rsidR="00ED784F">
        <w:rPr>
          <w:rFonts w:ascii="Arial" w:hAnsi="Arial" w:cs="Arial"/>
          <w:sz w:val="24"/>
          <w:szCs w:val="24"/>
        </w:rPr>
        <w:br/>
        <w:t>Het paar/de speler met de meeste kampioenschapspunten op basis van de beste 5 deelcompetities is clubkampioen.</w:t>
      </w:r>
    </w:p>
    <w:p w14:paraId="4ACEE617" w14:textId="77777777" w:rsidR="003241CD" w:rsidRDefault="003241CD" w:rsidP="007E0871">
      <w:pPr>
        <w:rPr>
          <w:rFonts w:ascii="Arial" w:hAnsi="Arial" w:cs="Arial"/>
          <w:sz w:val="24"/>
          <w:szCs w:val="24"/>
        </w:rPr>
      </w:pPr>
    </w:p>
    <w:p w14:paraId="0C4AB57B" w14:textId="20C1AA2F" w:rsidR="007E0871" w:rsidRDefault="007E0871" w:rsidP="007E0871">
      <w:pPr>
        <w:rPr>
          <w:rFonts w:ascii="Arial" w:hAnsi="Arial" w:cs="Arial"/>
          <w:sz w:val="24"/>
          <w:szCs w:val="24"/>
        </w:rPr>
      </w:pPr>
      <w:r w:rsidRPr="0079064F">
        <w:rPr>
          <w:rFonts w:ascii="Arial" w:hAnsi="Arial" w:cs="Arial"/>
          <w:b/>
          <w:bCs/>
          <w:sz w:val="28"/>
          <w:szCs w:val="28"/>
        </w:rPr>
        <w:t>Afwezigheid:</w:t>
      </w:r>
      <w:r w:rsidR="00AF3C0B">
        <w:rPr>
          <w:rFonts w:ascii="Arial" w:hAnsi="Arial" w:cs="Arial"/>
          <w:sz w:val="24"/>
          <w:szCs w:val="24"/>
        </w:rPr>
        <w:t xml:space="preserve"> </w:t>
      </w:r>
    </w:p>
    <w:p w14:paraId="0B093975" w14:textId="65E7B4A6" w:rsidR="00303C57" w:rsidRPr="00AF3C0B" w:rsidRDefault="00303C57" w:rsidP="00AF3C0B">
      <w:pPr>
        <w:rPr>
          <w:rFonts w:ascii="Arial" w:hAnsi="Arial" w:cs="Arial"/>
          <w:sz w:val="24"/>
          <w:szCs w:val="24"/>
        </w:rPr>
      </w:pPr>
      <w:bookmarkStart w:id="1" w:name="_Hlk123648477"/>
      <w:r w:rsidRPr="00AF3C0B">
        <w:rPr>
          <w:rFonts w:ascii="Arial" w:hAnsi="Arial" w:cs="Arial"/>
          <w:sz w:val="24"/>
          <w:szCs w:val="24"/>
        </w:rPr>
        <w:t xml:space="preserve">Afwezig en actief voor KE  </w:t>
      </w:r>
      <w:r w:rsidRPr="00AF3C0B">
        <w:rPr>
          <w:rFonts w:ascii="Arial" w:hAnsi="Arial" w:cs="Arial"/>
          <w:sz w:val="24"/>
          <w:szCs w:val="24"/>
        </w:rPr>
        <w:br/>
        <w:t>eigen gemiddelde over de wel gespeelde zittingen</w:t>
      </w:r>
      <w:r w:rsidR="00E57DBE">
        <w:rPr>
          <w:rFonts w:ascii="Arial" w:hAnsi="Arial" w:cs="Arial"/>
          <w:sz w:val="24"/>
          <w:szCs w:val="24"/>
        </w:rPr>
        <w:t xml:space="preserve"> met een minimum van 5</w:t>
      </w:r>
      <w:r w:rsidR="00B601DD">
        <w:rPr>
          <w:rFonts w:ascii="Arial" w:hAnsi="Arial" w:cs="Arial"/>
          <w:sz w:val="24"/>
          <w:szCs w:val="24"/>
        </w:rPr>
        <w:t>2,5</w:t>
      </w:r>
      <w:r w:rsidR="00E57DBE">
        <w:rPr>
          <w:rFonts w:ascii="Arial" w:hAnsi="Arial" w:cs="Arial"/>
          <w:sz w:val="24"/>
          <w:szCs w:val="24"/>
        </w:rPr>
        <w:t>%.</w:t>
      </w:r>
    </w:p>
    <w:p w14:paraId="0BCBE996" w14:textId="7F55ED40" w:rsidR="007E0871" w:rsidRDefault="007E0871" w:rsidP="007E0871">
      <w:pPr>
        <w:rPr>
          <w:rFonts w:ascii="Arial" w:hAnsi="Arial" w:cs="Arial"/>
          <w:sz w:val="24"/>
          <w:szCs w:val="24"/>
        </w:rPr>
      </w:pPr>
      <w:r w:rsidRPr="00AF3C0B">
        <w:rPr>
          <w:rFonts w:ascii="Arial" w:hAnsi="Arial" w:cs="Arial"/>
          <w:sz w:val="24"/>
          <w:szCs w:val="24"/>
        </w:rPr>
        <w:t>Afwezig en niet actief voor KE:</w:t>
      </w:r>
      <w:r w:rsidR="00AF3C0B">
        <w:rPr>
          <w:rFonts w:ascii="Arial" w:hAnsi="Arial" w:cs="Arial"/>
          <w:sz w:val="24"/>
          <w:szCs w:val="24"/>
        </w:rPr>
        <w:br/>
      </w:r>
      <w:r w:rsidRPr="007E0871">
        <w:rPr>
          <w:rFonts w:ascii="Arial" w:hAnsi="Arial" w:cs="Arial"/>
          <w:sz w:val="24"/>
          <w:szCs w:val="24"/>
        </w:rPr>
        <w:t>Eerste keer: eigen gemiddelde</w:t>
      </w:r>
      <w:r w:rsidR="00303C57">
        <w:rPr>
          <w:rFonts w:ascii="Arial" w:hAnsi="Arial" w:cs="Arial"/>
          <w:sz w:val="24"/>
          <w:szCs w:val="24"/>
        </w:rPr>
        <w:t>.</w:t>
      </w:r>
      <w:r w:rsidRPr="007E0871">
        <w:rPr>
          <w:rFonts w:ascii="Arial" w:hAnsi="Arial" w:cs="Arial"/>
          <w:sz w:val="24"/>
          <w:szCs w:val="24"/>
        </w:rPr>
        <w:br/>
      </w:r>
      <w:r w:rsidR="00303C57">
        <w:rPr>
          <w:rFonts w:ascii="Arial" w:hAnsi="Arial" w:cs="Arial"/>
          <w:sz w:val="24"/>
          <w:szCs w:val="24"/>
        </w:rPr>
        <w:t>2</w:t>
      </w:r>
      <w:r w:rsidR="00303C57" w:rsidRPr="00303C57">
        <w:rPr>
          <w:rFonts w:ascii="Arial" w:hAnsi="Arial" w:cs="Arial"/>
          <w:sz w:val="24"/>
          <w:szCs w:val="24"/>
          <w:vertAlign w:val="superscript"/>
        </w:rPr>
        <w:t>de</w:t>
      </w:r>
      <w:r w:rsidR="00303C57">
        <w:rPr>
          <w:rFonts w:ascii="Arial" w:hAnsi="Arial" w:cs="Arial"/>
          <w:sz w:val="24"/>
          <w:szCs w:val="24"/>
        </w:rPr>
        <w:t xml:space="preserve"> + 3de</w:t>
      </w:r>
      <w:r w:rsidRPr="007E0871">
        <w:rPr>
          <w:rFonts w:ascii="Arial" w:hAnsi="Arial" w:cs="Arial"/>
          <w:sz w:val="24"/>
          <w:szCs w:val="24"/>
        </w:rPr>
        <w:t xml:space="preserve"> keer: eigen gemiddelde </w:t>
      </w:r>
      <w:r w:rsidR="00303C57">
        <w:rPr>
          <w:rFonts w:ascii="Arial" w:hAnsi="Arial" w:cs="Arial"/>
          <w:sz w:val="24"/>
          <w:szCs w:val="24"/>
        </w:rPr>
        <w:t xml:space="preserve">paar min 5% </w:t>
      </w:r>
      <w:r w:rsidRPr="007E0871">
        <w:rPr>
          <w:rFonts w:ascii="Arial" w:hAnsi="Arial" w:cs="Arial"/>
          <w:sz w:val="24"/>
          <w:szCs w:val="24"/>
        </w:rPr>
        <w:t xml:space="preserve">met een maximum van </w:t>
      </w:r>
      <w:r w:rsidR="00303C57">
        <w:rPr>
          <w:rFonts w:ascii="Arial" w:hAnsi="Arial" w:cs="Arial"/>
          <w:sz w:val="24"/>
          <w:szCs w:val="24"/>
        </w:rPr>
        <w:t>55%.</w:t>
      </w:r>
      <w:r w:rsidR="00303C57">
        <w:rPr>
          <w:rFonts w:ascii="Arial" w:hAnsi="Arial" w:cs="Arial"/>
          <w:sz w:val="24"/>
          <w:szCs w:val="24"/>
        </w:rPr>
        <w:br/>
      </w:r>
      <w:r w:rsidRPr="007E0871">
        <w:rPr>
          <w:rFonts w:ascii="Arial" w:hAnsi="Arial" w:cs="Arial"/>
          <w:sz w:val="24"/>
          <w:szCs w:val="24"/>
        </w:rPr>
        <w:t>Vaker afwezig in een ronde van 6</w:t>
      </w:r>
      <w:r w:rsidR="00E57DBE">
        <w:rPr>
          <w:rFonts w:ascii="Arial" w:hAnsi="Arial" w:cs="Arial"/>
          <w:sz w:val="24"/>
          <w:szCs w:val="24"/>
        </w:rPr>
        <w:t>(7)</w:t>
      </w:r>
      <w:r w:rsidRPr="007E0871">
        <w:rPr>
          <w:rFonts w:ascii="Arial" w:hAnsi="Arial" w:cs="Arial"/>
          <w:sz w:val="24"/>
          <w:szCs w:val="24"/>
        </w:rPr>
        <w:t xml:space="preserve"> zittingen: 0% per keer.</w:t>
      </w:r>
    </w:p>
    <w:p w14:paraId="7E81CA30" w14:textId="77777777" w:rsidR="003241CD" w:rsidRDefault="003241CD" w:rsidP="007E0871">
      <w:pPr>
        <w:rPr>
          <w:rFonts w:ascii="Arial" w:hAnsi="Arial" w:cs="Arial"/>
          <w:sz w:val="24"/>
          <w:szCs w:val="24"/>
        </w:rPr>
      </w:pPr>
    </w:p>
    <w:p w14:paraId="62D32C92" w14:textId="4C41311B" w:rsidR="002C43FE" w:rsidRDefault="007E0871" w:rsidP="007E0871">
      <w:pPr>
        <w:rPr>
          <w:rFonts w:ascii="Arial" w:hAnsi="Arial" w:cs="Arial"/>
          <w:sz w:val="24"/>
          <w:szCs w:val="24"/>
        </w:rPr>
      </w:pPr>
      <w:r>
        <w:rPr>
          <w:rFonts w:ascii="Arial" w:hAnsi="Arial" w:cs="Arial"/>
          <w:sz w:val="24"/>
          <w:szCs w:val="24"/>
        </w:rPr>
        <w:t>Bij Butler</w:t>
      </w:r>
      <w:r w:rsidR="00AF3C0B">
        <w:rPr>
          <w:rFonts w:ascii="Arial" w:hAnsi="Arial" w:cs="Arial"/>
          <w:sz w:val="24"/>
          <w:szCs w:val="24"/>
        </w:rPr>
        <w:t>telling</w:t>
      </w:r>
      <w:r w:rsidR="00ED784F">
        <w:rPr>
          <w:rFonts w:ascii="Arial" w:hAnsi="Arial" w:cs="Arial"/>
          <w:sz w:val="24"/>
          <w:szCs w:val="24"/>
        </w:rPr>
        <w:t>:</w:t>
      </w:r>
      <w:r w:rsidR="002C43FE">
        <w:rPr>
          <w:rFonts w:ascii="Arial" w:hAnsi="Arial" w:cs="Arial"/>
          <w:sz w:val="24"/>
          <w:szCs w:val="24"/>
        </w:rPr>
        <w:br/>
        <w:t xml:space="preserve">Afwezig en actief voor KE: eigen gemiddelde </w:t>
      </w:r>
      <w:r w:rsidR="00E57DBE">
        <w:rPr>
          <w:rFonts w:ascii="Arial" w:hAnsi="Arial" w:cs="Arial"/>
          <w:sz w:val="24"/>
          <w:szCs w:val="24"/>
        </w:rPr>
        <w:t xml:space="preserve">met een minimum van </w:t>
      </w:r>
      <w:r w:rsidR="00B601DD">
        <w:rPr>
          <w:rFonts w:ascii="Arial" w:hAnsi="Arial" w:cs="Arial"/>
          <w:sz w:val="24"/>
          <w:szCs w:val="24"/>
        </w:rPr>
        <w:t xml:space="preserve">8 </w:t>
      </w:r>
      <w:proofErr w:type="spellStart"/>
      <w:r w:rsidR="00B601DD">
        <w:rPr>
          <w:rFonts w:ascii="Arial" w:hAnsi="Arial" w:cs="Arial"/>
          <w:sz w:val="24"/>
          <w:szCs w:val="24"/>
        </w:rPr>
        <w:t>imp</w:t>
      </w:r>
      <w:r w:rsidR="00E57DBE">
        <w:rPr>
          <w:rFonts w:ascii="Arial" w:hAnsi="Arial" w:cs="Arial"/>
          <w:sz w:val="24"/>
          <w:szCs w:val="24"/>
        </w:rPr>
        <w:t>.</w:t>
      </w:r>
      <w:proofErr w:type="spellEnd"/>
    </w:p>
    <w:p w14:paraId="51327882" w14:textId="77777777" w:rsidR="00701E5E" w:rsidRDefault="002C43FE" w:rsidP="007E0871">
      <w:pPr>
        <w:rPr>
          <w:rFonts w:ascii="Arial" w:hAnsi="Arial" w:cs="Arial"/>
          <w:sz w:val="24"/>
          <w:szCs w:val="24"/>
        </w:rPr>
      </w:pPr>
      <w:r>
        <w:rPr>
          <w:rFonts w:ascii="Arial" w:hAnsi="Arial" w:cs="Arial"/>
          <w:sz w:val="24"/>
          <w:szCs w:val="24"/>
        </w:rPr>
        <w:t>Afwezig en niet actief voor KE:</w:t>
      </w:r>
      <w:r w:rsidR="00303C57">
        <w:rPr>
          <w:rFonts w:ascii="Arial" w:hAnsi="Arial" w:cs="Arial"/>
          <w:sz w:val="24"/>
          <w:szCs w:val="24"/>
        </w:rPr>
        <w:br/>
      </w:r>
      <w:r w:rsidR="007E0871">
        <w:rPr>
          <w:rFonts w:ascii="Arial" w:hAnsi="Arial" w:cs="Arial"/>
          <w:sz w:val="24"/>
          <w:szCs w:val="24"/>
        </w:rPr>
        <w:t>eerste keer</w:t>
      </w:r>
      <w:r w:rsidR="00303C57">
        <w:rPr>
          <w:rFonts w:ascii="Arial" w:hAnsi="Arial" w:cs="Arial"/>
          <w:sz w:val="24"/>
          <w:szCs w:val="24"/>
        </w:rPr>
        <w:t xml:space="preserve">: </w:t>
      </w:r>
      <w:r w:rsidR="007E0871">
        <w:rPr>
          <w:rFonts w:ascii="Arial" w:hAnsi="Arial" w:cs="Arial"/>
          <w:sz w:val="24"/>
          <w:szCs w:val="24"/>
        </w:rPr>
        <w:t>eigen gemiddelde</w:t>
      </w:r>
      <w:r w:rsidR="00303C57">
        <w:rPr>
          <w:rFonts w:ascii="Arial" w:hAnsi="Arial" w:cs="Arial"/>
          <w:sz w:val="24"/>
          <w:szCs w:val="24"/>
        </w:rPr>
        <w:t>.</w:t>
      </w:r>
      <w:r w:rsidR="00303C57">
        <w:rPr>
          <w:rFonts w:ascii="Arial" w:hAnsi="Arial" w:cs="Arial"/>
          <w:sz w:val="24"/>
          <w:szCs w:val="24"/>
        </w:rPr>
        <w:br/>
        <w:t>2</w:t>
      </w:r>
      <w:r w:rsidR="007E0871" w:rsidRPr="007E0871">
        <w:rPr>
          <w:rFonts w:ascii="Arial" w:hAnsi="Arial" w:cs="Arial"/>
          <w:sz w:val="24"/>
          <w:szCs w:val="24"/>
          <w:vertAlign w:val="superscript"/>
        </w:rPr>
        <w:t>e</w:t>
      </w:r>
      <w:r w:rsidR="007E0871">
        <w:rPr>
          <w:rFonts w:ascii="Arial" w:hAnsi="Arial" w:cs="Arial"/>
          <w:sz w:val="24"/>
          <w:szCs w:val="24"/>
        </w:rPr>
        <w:t xml:space="preserve"> en 3</w:t>
      </w:r>
      <w:r w:rsidR="007E0871" w:rsidRPr="007E0871">
        <w:rPr>
          <w:rFonts w:ascii="Arial" w:hAnsi="Arial" w:cs="Arial"/>
          <w:sz w:val="24"/>
          <w:szCs w:val="24"/>
          <w:vertAlign w:val="superscript"/>
        </w:rPr>
        <w:t>de</w:t>
      </w:r>
      <w:r w:rsidR="007E0871">
        <w:rPr>
          <w:rFonts w:ascii="Arial" w:hAnsi="Arial" w:cs="Arial"/>
          <w:sz w:val="24"/>
          <w:szCs w:val="24"/>
        </w:rPr>
        <w:t xml:space="preserve">  keer eigen gemiddelde </w:t>
      </w:r>
      <w:r w:rsidR="00303C57">
        <w:rPr>
          <w:rFonts w:ascii="Arial" w:hAnsi="Arial" w:cs="Arial"/>
          <w:sz w:val="24"/>
          <w:szCs w:val="24"/>
        </w:rPr>
        <w:t>-</w:t>
      </w:r>
      <w:r w:rsidR="00AF3C0B">
        <w:rPr>
          <w:rFonts w:ascii="Arial" w:hAnsi="Arial" w:cs="Arial"/>
          <w:sz w:val="24"/>
          <w:szCs w:val="24"/>
        </w:rPr>
        <w:t xml:space="preserve">18 imps </w:t>
      </w:r>
      <w:r w:rsidR="007E0871">
        <w:rPr>
          <w:rFonts w:ascii="Arial" w:hAnsi="Arial" w:cs="Arial"/>
          <w:sz w:val="24"/>
          <w:szCs w:val="24"/>
        </w:rPr>
        <w:t>met maxim</w:t>
      </w:r>
      <w:r w:rsidR="00303C57">
        <w:rPr>
          <w:rFonts w:ascii="Arial" w:hAnsi="Arial" w:cs="Arial"/>
          <w:sz w:val="24"/>
          <w:szCs w:val="24"/>
        </w:rPr>
        <w:t xml:space="preserve">um van 18 </w:t>
      </w:r>
      <w:r w:rsidR="007E0871">
        <w:rPr>
          <w:rFonts w:ascii="Arial" w:hAnsi="Arial" w:cs="Arial"/>
          <w:sz w:val="24"/>
          <w:szCs w:val="24"/>
        </w:rPr>
        <w:t xml:space="preserve">imps. </w:t>
      </w:r>
      <w:r w:rsidR="007E0871">
        <w:rPr>
          <w:rFonts w:ascii="Arial" w:hAnsi="Arial" w:cs="Arial"/>
          <w:sz w:val="24"/>
          <w:szCs w:val="24"/>
        </w:rPr>
        <w:br/>
        <w:t xml:space="preserve">Vaker afwezig in een ronde </w:t>
      </w:r>
      <w:r w:rsidR="001716B6">
        <w:rPr>
          <w:rFonts w:ascii="Arial" w:hAnsi="Arial" w:cs="Arial"/>
          <w:sz w:val="24"/>
          <w:szCs w:val="24"/>
        </w:rPr>
        <w:t>-200 per keer</w:t>
      </w:r>
      <w:r w:rsidR="007E0871">
        <w:rPr>
          <w:rFonts w:ascii="Arial" w:hAnsi="Arial" w:cs="Arial"/>
          <w:sz w:val="24"/>
          <w:szCs w:val="24"/>
        </w:rPr>
        <w:t>.</w:t>
      </w:r>
    </w:p>
    <w:bookmarkEnd w:id="1"/>
    <w:p w14:paraId="3311685E" w14:textId="77777777" w:rsidR="007E0871"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2FEFFAE"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1971DE6"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DB2D34F" w14:textId="79527533" w:rsidR="003241CD" w:rsidRPr="00AD2AD8" w:rsidRDefault="005F0812"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bCs/>
          <w:sz w:val="28"/>
          <w:szCs w:val="28"/>
          <w:lang w:eastAsia="nl-NL"/>
        </w:rPr>
      </w:pPr>
      <w:r w:rsidRPr="00AD2AD8">
        <w:rPr>
          <w:rFonts w:ascii="Arial" w:eastAsia="Times New Roman" w:hAnsi="Arial" w:cs="Arial"/>
          <w:b/>
          <w:bCs/>
          <w:sz w:val="28"/>
          <w:szCs w:val="28"/>
          <w:lang w:eastAsia="nl-NL"/>
        </w:rPr>
        <w:t>Aan- en afmelden:</w:t>
      </w:r>
    </w:p>
    <w:p w14:paraId="6F222879" w14:textId="77777777" w:rsidR="005F0812" w:rsidRDefault="005F0812"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p>
    <w:p w14:paraId="651B4066" w14:textId="5DE5A7EE" w:rsidR="005F0812" w:rsidRPr="005F0812" w:rsidRDefault="005F0812"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Dit kan per email, app. Telefonisch kan ook of in het schrift. Liefst uiterlijk woensdagavond 18.00u.</w:t>
      </w:r>
    </w:p>
    <w:p w14:paraId="469DDEDF"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BCD8944"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D8973B9"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47B5645" w14:textId="77777777" w:rsidR="003241CD"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5D07567" w14:textId="77777777" w:rsidR="003241CD" w:rsidRPr="000866DA" w:rsidRDefault="003241CD"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DDDB597"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sz w:val="20"/>
          <w:szCs w:val="20"/>
          <w:lang w:eastAsia="nl-NL"/>
        </w:rPr>
      </w:pPr>
      <w:r w:rsidRPr="000866DA">
        <w:rPr>
          <w:rFonts w:ascii="Arial" w:eastAsia="Times New Roman" w:hAnsi="Arial" w:cs="Arial"/>
          <w:b/>
          <w:bCs/>
          <w:sz w:val="28"/>
          <w:szCs w:val="28"/>
          <w:lang w:eastAsia="nl-NL"/>
        </w:rPr>
        <w:lastRenderedPageBreak/>
        <w:t xml:space="preserve">5 </w:t>
      </w:r>
      <w:r w:rsidRPr="000866DA">
        <w:rPr>
          <w:rFonts w:ascii="Arial" w:eastAsia="Times New Roman" w:hAnsi="Arial" w:cs="Arial"/>
          <w:b/>
          <w:bCs/>
          <w:sz w:val="28"/>
          <w:szCs w:val="28"/>
          <w:lang w:eastAsia="nl-NL"/>
        </w:rPr>
        <w:tab/>
        <w:t>Invallers</w:t>
      </w:r>
    </w:p>
    <w:p w14:paraId="7D8C3AB8"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7B58F05"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Een speler van een paar kan zich laten vervangen door een speler naar keuze. </w:t>
      </w:r>
    </w:p>
    <w:p w14:paraId="5B3C7520"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39664350"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331231D"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sz w:val="20"/>
          <w:szCs w:val="20"/>
          <w:lang w:eastAsia="nl-NL"/>
        </w:rPr>
      </w:pPr>
      <w:r w:rsidRPr="000866DA">
        <w:rPr>
          <w:rFonts w:ascii="Arial" w:eastAsia="Times New Roman" w:hAnsi="Arial" w:cs="Arial"/>
          <w:b/>
          <w:bCs/>
          <w:sz w:val="28"/>
          <w:szCs w:val="28"/>
          <w:lang w:eastAsia="nl-NL"/>
        </w:rPr>
        <w:t>6</w:t>
      </w:r>
      <w:r w:rsidRPr="000866DA">
        <w:rPr>
          <w:rFonts w:ascii="Arial" w:eastAsia="Times New Roman" w:hAnsi="Arial" w:cs="Arial"/>
          <w:b/>
          <w:bCs/>
          <w:sz w:val="28"/>
          <w:szCs w:val="28"/>
          <w:lang w:eastAsia="nl-NL"/>
        </w:rPr>
        <w:tab/>
        <w:t>Gastparen of gastspelers</w:t>
      </w:r>
    </w:p>
    <w:p w14:paraId="2F1CDB37"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11291FE"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Met gastparen worden hier paren bedoeld die niet (meer) in de stand van de competitie voorkomen. Deze paren spelen buiten mededinging, waarbij de indeling (na tijdige aanmelding) gebeurt door de WL.  </w:t>
      </w:r>
    </w:p>
    <w:p w14:paraId="40777BEA"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Spelers zonder een vaste partner waarvan de score niet wordt bijgehouden,  </w:t>
      </w:r>
    </w:p>
    <w:p w14:paraId="42D99427" w14:textId="77777777" w:rsidR="007E0871" w:rsidRPr="0079064F"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79064F">
        <w:rPr>
          <w:rFonts w:ascii="Arial" w:eastAsia="Times New Roman" w:hAnsi="Arial" w:cs="Arial"/>
          <w:sz w:val="24"/>
          <w:szCs w:val="24"/>
          <w:lang w:eastAsia="nl-NL"/>
        </w:rPr>
        <w:t xml:space="preserve">kunnen eveneens invallen. Ook dit moet tijdig wordt aangemeld. </w:t>
      </w:r>
    </w:p>
    <w:p w14:paraId="301580CC" w14:textId="77777777" w:rsidR="007E0871" w:rsidRPr="000866DA"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43FAE9C7" w14:textId="77777777" w:rsidR="007E0871"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5540AF1" w14:textId="77777777" w:rsidR="0017329C" w:rsidRPr="00E70BC9" w:rsidRDefault="0017329C" w:rsidP="0017329C">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ind w:left="-737"/>
        <w:rPr>
          <w:rFonts w:ascii="Arial" w:eastAsia="Times New Roman" w:hAnsi="Arial" w:cs="Arial"/>
          <w:sz w:val="20"/>
          <w:szCs w:val="20"/>
          <w:lang w:eastAsia="nl-NL"/>
        </w:rPr>
      </w:pPr>
      <w:r w:rsidRPr="00E70BC9">
        <w:rPr>
          <w:rFonts w:ascii="Arial" w:eastAsia="Times New Roman" w:hAnsi="Arial" w:cs="Arial"/>
          <w:b/>
          <w:sz w:val="28"/>
          <w:szCs w:val="28"/>
          <w:lang w:eastAsia="nl-NL"/>
        </w:rPr>
        <w:tab/>
        <w:t xml:space="preserve">Beleid systeemkaarten </w:t>
      </w:r>
    </w:p>
    <w:p w14:paraId="24347859" w14:textId="77777777" w:rsidR="0017329C" w:rsidRPr="00E70BC9" w:rsidRDefault="0017329C" w:rsidP="0017329C">
      <w:pPr>
        <w:widowControl w:val="0"/>
        <w:autoSpaceDE w:val="0"/>
        <w:autoSpaceDN w:val="0"/>
        <w:adjustRightInd w:val="0"/>
        <w:spacing w:after="0" w:line="240" w:lineRule="auto"/>
        <w:rPr>
          <w:rFonts w:ascii="Arial" w:eastAsia="Times New Roman" w:hAnsi="Arial" w:cs="Arial"/>
          <w:sz w:val="20"/>
          <w:szCs w:val="20"/>
          <w:lang w:eastAsia="nl-NL"/>
        </w:rPr>
      </w:pPr>
    </w:p>
    <w:p w14:paraId="0BF9BC09"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Systeemkaarten zijn verplicht.</w:t>
      </w:r>
    </w:p>
    <w:p w14:paraId="06AF669C"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Hulpmiddel: maak een kopie van de systeemkaart en bewaar deze in een klapper in het clublokaal. Zo heb je automatisch een systeemkaart bij je.</w:t>
      </w:r>
    </w:p>
    <w:p w14:paraId="12003123"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p>
    <w:p w14:paraId="2C69C39D"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Indien je tijdens de clubavond te maken krijgt met een arbitrage waarbij een systeemkaart van belang is om deze correct op te lossen en je kunt geen systeemkaart overleggen, krijg je “automatisch” een score-aftrek van 25% van een top op een spel (Dit komt overeen met een mindering van ca. 1% op de eindscore van die avond).</w:t>
      </w:r>
    </w:p>
    <w:p w14:paraId="3C31316C" w14:textId="708224D7" w:rsidR="0017329C" w:rsidRPr="000866DA" w:rsidRDefault="0017329C" w:rsidP="0017329C">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sidRPr="0017329C">
        <w:rPr>
          <w:rFonts w:ascii="Arial" w:eastAsia="Times New Roman" w:hAnsi="Arial" w:cs="Arial"/>
          <w:sz w:val="24"/>
          <w:szCs w:val="24"/>
          <w:lang w:eastAsia="nl-NL"/>
        </w:rPr>
        <w:t>Dit wil zeggen, dat er bij verzakingen of uitkomst voor de beurt er geen consequenties zijn. Maar zaken als onvoldoende bod of foutieve uitleg zullen</w:t>
      </w:r>
    </w:p>
    <w:p w14:paraId="550371BA" w14:textId="77777777" w:rsidR="0017329C" w:rsidRPr="0017329C" w:rsidRDefault="0017329C" w:rsidP="0017329C">
      <w:pPr>
        <w:widowControl w:val="0"/>
        <w:autoSpaceDE w:val="0"/>
        <w:autoSpaceDN w:val="0"/>
        <w:adjustRightInd w:val="0"/>
        <w:spacing w:after="0" w:line="240" w:lineRule="auto"/>
        <w:rPr>
          <w:rFonts w:ascii="Arial" w:eastAsia="Times New Roman" w:hAnsi="Arial" w:cs="Arial"/>
          <w:sz w:val="24"/>
          <w:szCs w:val="24"/>
          <w:lang w:eastAsia="nl-NL"/>
        </w:rPr>
      </w:pPr>
      <w:r w:rsidRPr="0017329C">
        <w:rPr>
          <w:rFonts w:ascii="Arial" w:eastAsia="Times New Roman" w:hAnsi="Arial" w:cs="Arial"/>
          <w:sz w:val="24"/>
          <w:szCs w:val="24"/>
          <w:lang w:eastAsia="nl-NL"/>
        </w:rPr>
        <w:t>mogelijk wel tot een aftrek leiden.</w:t>
      </w:r>
    </w:p>
    <w:p w14:paraId="0BE73EB4" w14:textId="77777777" w:rsidR="007E0871"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C81D456" w14:textId="77777777" w:rsidR="00203D91"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91120A9" w14:textId="77777777" w:rsidR="00203D91"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64BFF376" w14:textId="77777777" w:rsidR="00203D91"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C3B7C8A" w14:textId="77777777" w:rsidR="00203D91"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66BCE82" w14:textId="3A60ADF7" w:rsidR="00203D91" w:rsidRPr="003241CD"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FF0000"/>
          <w:sz w:val="28"/>
          <w:szCs w:val="28"/>
          <w:lang w:eastAsia="nl-NL"/>
        </w:rPr>
      </w:pPr>
      <w:r w:rsidRPr="003241CD">
        <w:rPr>
          <w:rFonts w:ascii="Arial" w:eastAsia="Times New Roman" w:hAnsi="Arial" w:cs="Arial"/>
          <w:color w:val="FF0000"/>
          <w:sz w:val="28"/>
          <w:szCs w:val="28"/>
          <w:lang w:eastAsia="nl-NL"/>
        </w:rPr>
        <w:t>Districtsviertallen competitie:</w:t>
      </w:r>
    </w:p>
    <w:p w14:paraId="2BEB2DFF" w14:textId="77777777" w:rsidR="00203D91" w:rsidRPr="00203D91"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color w:val="70AD47" w:themeColor="accent6"/>
          <w:sz w:val="24"/>
          <w:szCs w:val="24"/>
          <w:lang w:eastAsia="nl-NL"/>
        </w:rPr>
      </w:pPr>
    </w:p>
    <w:p w14:paraId="3E6170B6" w14:textId="7FCCD807" w:rsidR="00203D91" w:rsidRPr="003241CD"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4"/>
          <w:szCs w:val="24"/>
          <w:lang w:eastAsia="nl-NL"/>
        </w:rPr>
      </w:pPr>
      <w:r w:rsidRPr="003241CD">
        <w:rPr>
          <w:rFonts w:ascii="Arial" w:eastAsia="Times New Roman" w:hAnsi="Arial" w:cs="Arial"/>
          <w:sz w:val="24"/>
          <w:szCs w:val="24"/>
          <w:lang w:eastAsia="nl-NL"/>
        </w:rPr>
        <w:t>BC Klaver Elf heeft recht op een aantal plaatsen in HK</w:t>
      </w:r>
      <w:r w:rsidR="00ED784F">
        <w:rPr>
          <w:rFonts w:ascii="Arial" w:eastAsia="Times New Roman" w:hAnsi="Arial" w:cs="Arial"/>
          <w:sz w:val="24"/>
          <w:szCs w:val="24"/>
          <w:lang w:eastAsia="nl-NL"/>
        </w:rPr>
        <w:t xml:space="preserve"> en</w:t>
      </w:r>
      <w:r w:rsidRPr="003241CD">
        <w:rPr>
          <w:rFonts w:ascii="Arial" w:eastAsia="Times New Roman" w:hAnsi="Arial" w:cs="Arial"/>
          <w:sz w:val="24"/>
          <w:szCs w:val="24"/>
          <w:lang w:eastAsia="nl-NL"/>
        </w:rPr>
        <w:t xml:space="preserve"> EK. De spelers kunnen geen plaatsen claimen.</w:t>
      </w:r>
      <w:r w:rsidRPr="003241CD">
        <w:rPr>
          <w:rFonts w:ascii="Arial" w:eastAsia="Times New Roman" w:hAnsi="Arial" w:cs="Arial"/>
          <w:sz w:val="24"/>
          <w:szCs w:val="24"/>
          <w:lang w:eastAsia="nl-NL"/>
        </w:rPr>
        <w:br/>
        <w:t xml:space="preserve">De TC stelt de teams samen, rekening houdend met de regels van het district, dus op volgorde van sterkte. De TC legt de samenstelling van de teams </w:t>
      </w:r>
      <w:r w:rsidR="005F0812">
        <w:rPr>
          <w:rFonts w:ascii="Arial" w:eastAsia="Times New Roman" w:hAnsi="Arial" w:cs="Arial"/>
          <w:sz w:val="24"/>
          <w:szCs w:val="24"/>
          <w:lang w:eastAsia="nl-NL"/>
        </w:rPr>
        <w:t xml:space="preserve">ter goedkeuring </w:t>
      </w:r>
      <w:r w:rsidRPr="003241CD">
        <w:rPr>
          <w:rFonts w:ascii="Arial" w:eastAsia="Times New Roman" w:hAnsi="Arial" w:cs="Arial"/>
          <w:sz w:val="24"/>
          <w:szCs w:val="24"/>
          <w:lang w:eastAsia="nl-NL"/>
        </w:rPr>
        <w:t>voor aan het bestuur.</w:t>
      </w:r>
    </w:p>
    <w:p w14:paraId="10981CDE" w14:textId="77777777" w:rsidR="00203D91" w:rsidRPr="000866DA" w:rsidRDefault="00203D9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E41F306" w14:textId="77777777" w:rsidR="0017329C" w:rsidRDefault="007E0871"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r w:rsidRPr="000866DA">
        <w:rPr>
          <w:rFonts w:ascii="Arial" w:eastAsia="Times New Roman" w:hAnsi="Arial" w:cs="Arial"/>
          <w:b/>
          <w:bCs/>
          <w:sz w:val="28"/>
          <w:szCs w:val="28"/>
          <w:lang w:eastAsia="nl-NL"/>
        </w:rPr>
        <w:t>7</w:t>
      </w:r>
      <w:r w:rsidRPr="000866DA">
        <w:rPr>
          <w:rFonts w:ascii="Arial" w:eastAsia="Times New Roman" w:hAnsi="Arial" w:cs="Arial"/>
          <w:b/>
          <w:bCs/>
          <w:sz w:val="28"/>
          <w:szCs w:val="28"/>
          <w:lang w:eastAsia="nl-NL"/>
        </w:rPr>
        <w:tab/>
      </w:r>
    </w:p>
    <w:p w14:paraId="145B5B04" w14:textId="77777777" w:rsidR="00FB16AA" w:rsidRDefault="00FB16AA"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3F5B3B69" w14:textId="77777777" w:rsidR="00FB16AA" w:rsidRDefault="00FB16AA"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52E59212" w14:textId="77777777" w:rsidR="00FB16AA" w:rsidRDefault="00FB16AA" w:rsidP="007E0871">
      <w:pPr>
        <w:widowControl w:val="0"/>
        <w:tabs>
          <w:tab w:val="left" w:pos="-1826"/>
          <w:tab w:val="left" w:pos="0"/>
          <w:tab w:val="left" w:pos="440"/>
          <w:tab w:val="left" w:pos="1006"/>
          <w:tab w:val="left" w:pos="1404"/>
          <w:tab w:val="left" w:pos="2140"/>
          <w:tab w:val="left" w:pos="3274"/>
          <w:tab w:val="left" w:pos="4408"/>
          <w:tab w:val="left" w:pos="5542"/>
          <w:tab w:val="left" w:pos="6676"/>
        </w:tabs>
        <w:autoSpaceDE w:val="0"/>
        <w:autoSpaceDN w:val="0"/>
        <w:adjustRightInd w:val="0"/>
        <w:spacing w:after="0" w:line="240" w:lineRule="auto"/>
        <w:ind w:hanging="1826"/>
        <w:rPr>
          <w:rFonts w:ascii="Arial" w:eastAsia="Times New Roman" w:hAnsi="Arial" w:cs="Arial"/>
          <w:b/>
          <w:bCs/>
          <w:sz w:val="28"/>
          <w:szCs w:val="28"/>
          <w:lang w:eastAsia="nl-NL"/>
        </w:rPr>
      </w:pPr>
    </w:p>
    <w:p w14:paraId="3A74440E"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sz w:val="28"/>
          <w:szCs w:val="28"/>
          <w:lang w:eastAsia="nl-NL"/>
        </w:rPr>
      </w:pPr>
    </w:p>
    <w:p w14:paraId="19639F36"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b/>
          <w:sz w:val="28"/>
          <w:szCs w:val="28"/>
          <w:lang w:eastAsia="nl-NL"/>
        </w:rPr>
      </w:pPr>
    </w:p>
    <w:p w14:paraId="6893424C"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463496E"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2004E96A"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77B4313"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13DA9514" w14:textId="2105DCF6" w:rsidR="007E0871" w:rsidRPr="000866DA" w:rsidRDefault="00AF3C0B"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r>
        <w:rPr>
          <w:rFonts w:ascii="Arial" w:eastAsia="Times New Roman" w:hAnsi="Arial" w:cs="Arial"/>
          <w:sz w:val="20"/>
          <w:szCs w:val="20"/>
          <w:lang w:eastAsia="nl-NL"/>
        </w:rPr>
        <w:t xml:space="preserve"> </w:t>
      </w:r>
    </w:p>
    <w:p w14:paraId="4395D82A"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66928A10" w14:textId="77777777" w:rsidR="007E0871" w:rsidRPr="000866DA" w:rsidRDefault="007E0871" w:rsidP="007E0871">
      <w:pPr>
        <w:widowControl w:val="0"/>
        <w:tabs>
          <w:tab w:val="left" w:pos="-1826"/>
          <w:tab w:val="left" w:pos="0"/>
          <w:tab w:val="left" w:pos="26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7E0C218B" w14:textId="77777777" w:rsidR="007E0871" w:rsidRDefault="007E0871" w:rsidP="007E0871">
      <w:pPr>
        <w:ind w:hanging="1417"/>
        <w:rPr>
          <w:rFonts w:ascii="Arial" w:hAnsi="Arial" w:cs="Arial"/>
          <w:sz w:val="24"/>
          <w:szCs w:val="24"/>
        </w:rPr>
      </w:pPr>
    </w:p>
    <w:p w14:paraId="58760F34"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rPr>
          <w:rFonts w:ascii="Arial" w:eastAsia="Times New Roman" w:hAnsi="Arial" w:cs="Arial"/>
          <w:sz w:val="20"/>
          <w:szCs w:val="20"/>
          <w:lang w:eastAsia="nl-NL"/>
        </w:rPr>
      </w:pPr>
    </w:p>
    <w:p w14:paraId="0995D809"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rPr>
          <w:rFonts w:ascii="Arial" w:eastAsia="Times New Roman" w:hAnsi="Arial" w:cs="Arial"/>
          <w:sz w:val="20"/>
          <w:szCs w:val="20"/>
          <w:lang w:eastAsia="nl-NL"/>
        </w:rPr>
      </w:pPr>
    </w:p>
    <w:p w14:paraId="548D75AF"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hanging="1826"/>
        <w:rPr>
          <w:rFonts w:ascii="Arial" w:eastAsia="Times New Roman" w:hAnsi="Arial" w:cs="Arial"/>
          <w:b/>
          <w:bCs/>
          <w:sz w:val="28"/>
          <w:szCs w:val="28"/>
          <w:lang w:eastAsia="nl-NL"/>
        </w:rPr>
      </w:pPr>
    </w:p>
    <w:p w14:paraId="51E89F0D" w14:textId="77777777" w:rsidR="007E0871" w:rsidRPr="007E0871" w:rsidRDefault="007E0871" w:rsidP="007E0871">
      <w:pPr>
        <w:widowControl w:val="0"/>
        <w:tabs>
          <w:tab w:val="left" w:pos="-1826"/>
          <w:tab w:val="left" w:pos="0"/>
          <w:tab w:val="left" w:pos="1006"/>
          <w:tab w:val="left" w:pos="1404"/>
          <w:tab w:val="left" w:pos="2140"/>
          <w:tab w:val="left" w:pos="3274"/>
          <w:tab w:val="left" w:pos="4408"/>
          <w:tab w:val="left" w:pos="5542"/>
          <w:tab w:val="left" w:pos="6676"/>
        </w:tabs>
        <w:autoSpaceDE w:val="0"/>
        <w:autoSpaceDN w:val="0"/>
        <w:adjustRightInd w:val="0"/>
        <w:spacing w:after="0" w:line="240" w:lineRule="auto"/>
        <w:ind w:right="-359" w:hanging="1826"/>
        <w:rPr>
          <w:rFonts w:ascii="Arial" w:eastAsia="Times New Roman" w:hAnsi="Arial" w:cs="Arial"/>
          <w:b/>
          <w:bCs/>
          <w:sz w:val="28"/>
          <w:szCs w:val="28"/>
          <w:lang w:eastAsia="nl-NL"/>
        </w:rPr>
      </w:pPr>
    </w:p>
    <w:p w14:paraId="2DAC61E5" w14:textId="77777777" w:rsidR="00A176C7" w:rsidRPr="007E0871" w:rsidRDefault="00A176C7">
      <w:pPr>
        <w:rPr>
          <w:rFonts w:ascii="Arial" w:hAnsi="Arial" w:cs="Arial"/>
        </w:rPr>
      </w:pPr>
    </w:p>
    <w:sectPr w:rsidR="00A176C7" w:rsidRPr="007E087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2845" w14:textId="77777777" w:rsidR="0017329C" w:rsidRDefault="0017329C" w:rsidP="0017329C">
      <w:pPr>
        <w:spacing w:after="0" w:line="240" w:lineRule="auto"/>
      </w:pPr>
      <w:r>
        <w:separator/>
      </w:r>
    </w:p>
  </w:endnote>
  <w:endnote w:type="continuationSeparator" w:id="0">
    <w:p w14:paraId="3D020D92" w14:textId="77777777" w:rsidR="0017329C" w:rsidRDefault="0017329C" w:rsidP="00173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BBAF" w14:textId="77777777" w:rsidR="0017329C" w:rsidRDefault="001732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850911"/>
      <w:docPartObj>
        <w:docPartGallery w:val="Page Numbers (Bottom of Page)"/>
        <w:docPartUnique/>
      </w:docPartObj>
    </w:sdtPr>
    <w:sdtEndPr/>
    <w:sdtContent>
      <w:p w14:paraId="1754A7D6" w14:textId="3225BF8B" w:rsidR="0017329C" w:rsidRDefault="0017329C">
        <w:pPr>
          <w:pStyle w:val="Voettekst"/>
          <w:jc w:val="center"/>
        </w:pPr>
        <w:r>
          <w:fldChar w:fldCharType="begin"/>
        </w:r>
        <w:r>
          <w:instrText>PAGE   \* MERGEFORMAT</w:instrText>
        </w:r>
        <w:r>
          <w:fldChar w:fldCharType="separate"/>
        </w:r>
        <w:r>
          <w:t>2</w:t>
        </w:r>
        <w:r>
          <w:fldChar w:fldCharType="end"/>
        </w:r>
      </w:p>
    </w:sdtContent>
  </w:sdt>
  <w:p w14:paraId="1382C832" w14:textId="77777777" w:rsidR="0017329C" w:rsidRDefault="001732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C2A9" w14:textId="77777777" w:rsidR="0017329C" w:rsidRDefault="001732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4645" w14:textId="77777777" w:rsidR="0017329C" w:rsidRDefault="0017329C" w:rsidP="0017329C">
      <w:pPr>
        <w:spacing w:after="0" w:line="240" w:lineRule="auto"/>
      </w:pPr>
      <w:r>
        <w:separator/>
      </w:r>
    </w:p>
  </w:footnote>
  <w:footnote w:type="continuationSeparator" w:id="0">
    <w:p w14:paraId="6CD9913A" w14:textId="77777777" w:rsidR="0017329C" w:rsidRDefault="0017329C" w:rsidP="00173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470B" w14:textId="77777777" w:rsidR="0017329C" w:rsidRDefault="001732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7383" w14:textId="77777777" w:rsidR="0017329C" w:rsidRDefault="001732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3CA4A" w14:textId="77777777" w:rsidR="0017329C" w:rsidRDefault="0017329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835"/>
    <w:multiLevelType w:val="hybridMultilevel"/>
    <w:tmpl w:val="7EC26E58"/>
    <w:lvl w:ilvl="0" w:tplc="2C96C726">
      <w:start w:val="1"/>
      <w:numFmt w:val="bullet"/>
      <w:lvlText w:val=""/>
      <w:lvlJc w:val="left"/>
      <w:pPr>
        <w:ind w:left="720" w:hanging="360"/>
      </w:pPr>
      <w:rPr>
        <w:rFonts w:ascii="Symbol" w:eastAsia="Times New Roman"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137286"/>
    <w:multiLevelType w:val="hybridMultilevel"/>
    <w:tmpl w:val="D0C0FCE6"/>
    <w:lvl w:ilvl="0" w:tplc="839EED1C">
      <w:start w:val="1"/>
      <w:numFmt w:val="decimal"/>
      <w:lvlText w:val="%1"/>
      <w:lvlJc w:val="left"/>
      <w:pPr>
        <w:ind w:left="-2" w:hanging="1824"/>
      </w:pPr>
      <w:rPr>
        <w:rFonts w:hint="default"/>
      </w:rPr>
    </w:lvl>
    <w:lvl w:ilvl="1" w:tplc="04130019" w:tentative="1">
      <w:start w:val="1"/>
      <w:numFmt w:val="lowerLetter"/>
      <w:lvlText w:val="%2."/>
      <w:lvlJc w:val="left"/>
      <w:pPr>
        <w:ind w:left="-746" w:hanging="360"/>
      </w:pPr>
    </w:lvl>
    <w:lvl w:ilvl="2" w:tplc="0413001B" w:tentative="1">
      <w:start w:val="1"/>
      <w:numFmt w:val="lowerRoman"/>
      <w:lvlText w:val="%3."/>
      <w:lvlJc w:val="right"/>
      <w:pPr>
        <w:ind w:left="-26" w:hanging="180"/>
      </w:pPr>
    </w:lvl>
    <w:lvl w:ilvl="3" w:tplc="0413000F" w:tentative="1">
      <w:start w:val="1"/>
      <w:numFmt w:val="decimal"/>
      <w:lvlText w:val="%4."/>
      <w:lvlJc w:val="left"/>
      <w:pPr>
        <w:ind w:left="694" w:hanging="360"/>
      </w:pPr>
    </w:lvl>
    <w:lvl w:ilvl="4" w:tplc="04130019" w:tentative="1">
      <w:start w:val="1"/>
      <w:numFmt w:val="lowerLetter"/>
      <w:lvlText w:val="%5."/>
      <w:lvlJc w:val="left"/>
      <w:pPr>
        <w:ind w:left="1414" w:hanging="360"/>
      </w:pPr>
    </w:lvl>
    <w:lvl w:ilvl="5" w:tplc="0413001B" w:tentative="1">
      <w:start w:val="1"/>
      <w:numFmt w:val="lowerRoman"/>
      <w:lvlText w:val="%6."/>
      <w:lvlJc w:val="right"/>
      <w:pPr>
        <w:ind w:left="2134" w:hanging="180"/>
      </w:pPr>
    </w:lvl>
    <w:lvl w:ilvl="6" w:tplc="0413000F" w:tentative="1">
      <w:start w:val="1"/>
      <w:numFmt w:val="decimal"/>
      <w:lvlText w:val="%7."/>
      <w:lvlJc w:val="left"/>
      <w:pPr>
        <w:ind w:left="2854" w:hanging="360"/>
      </w:pPr>
    </w:lvl>
    <w:lvl w:ilvl="7" w:tplc="04130019" w:tentative="1">
      <w:start w:val="1"/>
      <w:numFmt w:val="lowerLetter"/>
      <w:lvlText w:val="%8."/>
      <w:lvlJc w:val="left"/>
      <w:pPr>
        <w:ind w:left="3574" w:hanging="360"/>
      </w:pPr>
    </w:lvl>
    <w:lvl w:ilvl="8" w:tplc="0413001B" w:tentative="1">
      <w:start w:val="1"/>
      <w:numFmt w:val="lowerRoman"/>
      <w:lvlText w:val="%9."/>
      <w:lvlJc w:val="right"/>
      <w:pPr>
        <w:ind w:left="4294" w:hanging="180"/>
      </w:pPr>
    </w:lvl>
  </w:abstractNum>
  <w:abstractNum w:abstractNumId="2" w15:restartNumberingAfterBreak="0">
    <w:nsid w:val="49BF6016"/>
    <w:multiLevelType w:val="hybridMultilevel"/>
    <w:tmpl w:val="182C8DAC"/>
    <w:lvl w:ilvl="0" w:tplc="6B8AEFEE">
      <w:start w:val="1"/>
      <w:numFmt w:val="decimal"/>
      <w:lvlText w:val="%1"/>
      <w:lvlJc w:val="left"/>
      <w:pPr>
        <w:ind w:left="720" w:hanging="360"/>
      </w:pPr>
      <w:rPr>
        <w:rFonts w:hint="default"/>
        <w:i w:val="0"/>
        <w:i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CC3F6E"/>
    <w:multiLevelType w:val="hybridMultilevel"/>
    <w:tmpl w:val="3354706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4932321">
    <w:abstractNumId w:val="3"/>
  </w:num>
  <w:num w:numId="2" w16cid:durableId="1526989892">
    <w:abstractNumId w:val="1"/>
  </w:num>
  <w:num w:numId="3" w16cid:durableId="1968075030">
    <w:abstractNumId w:val="0"/>
  </w:num>
  <w:num w:numId="4" w16cid:durableId="969017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71"/>
    <w:rsid w:val="000E39DE"/>
    <w:rsid w:val="00140C3C"/>
    <w:rsid w:val="00147E1B"/>
    <w:rsid w:val="001716B6"/>
    <w:rsid w:val="0017329C"/>
    <w:rsid w:val="00203D91"/>
    <w:rsid w:val="00216C5F"/>
    <w:rsid w:val="002C43FE"/>
    <w:rsid w:val="002F72AE"/>
    <w:rsid w:val="00303C57"/>
    <w:rsid w:val="003241CD"/>
    <w:rsid w:val="003B4405"/>
    <w:rsid w:val="005C4548"/>
    <w:rsid w:val="005F0812"/>
    <w:rsid w:val="00701E5E"/>
    <w:rsid w:val="00706A96"/>
    <w:rsid w:val="007505AD"/>
    <w:rsid w:val="0079064F"/>
    <w:rsid w:val="007E0871"/>
    <w:rsid w:val="007F001F"/>
    <w:rsid w:val="0080037A"/>
    <w:rsid w:val="009961C2"/>
    <w:rsid w:val="009F3FD9"/>
    <w:rsid w:val="00A176C7"/>
    <w:rsid w:val="00AD2AD8"/>
    <w:rsid w:val="00AF3C0B"/>
    <w:rsid w:val="00B52AF1"/>
    <w:rsid w:val="00B601DD"/>
    <w:rsid w:val="00B976E2"/>
    <w:rsid w:val="00BD193E"/>
    <w:rsid w:val="00C91388"/>
    <w:rsid w:val="00DC75B9"/>
    <w:rsid w:val="00E1377A"/>
    <w:rsid w:val="00E301C6"/>
    <w:rsid w:val="00E41037"/>
    <w:rsid w:val="00E57DBE"/>
    <w:rsid w:val="00E70BC9"/>
    <w:rsid w:val="00E859E2"/>
    <w:rsid w:val="00ED784F"/>
    <w:rsid w:val="00ED7A42"/>
    <w:rsid w:val="00EE4BFC"/>
    <w:rsid w:val="00F24502"/>
    <w:rsid w:val="00FB16AA"/>
    <w:rsid w:val="00FB4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65FB"/>
  <w15:chartTrackingRefBased/>
  <w15:docId w15:val="{071A5A10-7635-4290-B76F-4F2EA990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87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03C57"/>
    <w:pPr>
      <w:ind w:left="720"/>
      <w:contextualSpacing/>
    </w:pPr>
  </w:style>
  <w:style w:type="paragraph" w:styleId="Koptekst">
    <w:name w:val="header"/>
    <w:basedOn w:val="Standaard"/>
    <w:link w:val="KoptekstChar"/>
    <w:uiPriority w:val="99"/>
    <w:unhideWhenUsed/>
    <w:rsid w:val="001732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329C"/>
  </w:style>
  <w:style w:type="paragraph" w:styleId="Voettekst">
    <w:name w:val="footer"/>
    <w:basedOn w:val="Standaard"/>
    <w:link w:val="VoettekstChar"/>
    <w:uiPriority w:val="99"/>
    <w:unhideWhenUsed/>
    <w:rsid w:val="001732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bportal.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5DDC-4BE4-4978-99A9-BBEA4B2B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1182</Words>
  <Characters>6504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 Lipsch</dc:creator>
  <cp:keywords/>
  <dc:description/>
  <cp:lastModifiedBy>Piet Lipsch</cp:lastModifiedBy>
  <cp:revision>4</cp:revision>
  <cp:lastPrinted>2026-01-13T16:27:00Z</cp:lastPrinted>
  <dcterms:created xsi:type="dcterms:W3CDTF">2026-01-12T11:20:00Z</dcterms:created>
  <dcterms:modified xsi:type="dcterms:W3CDTF">2026-01-13T16:28:00Z</dcterms:modified>
</cp:coreProperties>
</file>